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E5" w:rsidRDefault="00D467B4">
      <w:pPr>
        <w:rPr>
          <w:sz w:val="32"/>
          <w:szCs w:val="32"/>
          <w:lang w:val="uk-UA"/>
        </w:rPr>
      </w:pPr>
      <w:r w:rsidRPr="00875BE5">
        <w:rPr>
          <w:sz w:val="32"/>
          <w:szCs w:val="32"/>
          <w:lang w:val="uk-UA"/>
        </w:rPr>
        <w:t xml:space="preserve">                                         </w:t>
      </w:r>
      <w:r w:rsidR="00ED410A">
        <w:rPr>
          <w:sz w:val="32"/>
          <w:szCs w:val="32"/>
          <w:lang w:val="uk-UA"/>
        </w:rPr>
        <w:t xml:space="preserve">                           </w:t>
      </w:r>
      <w:r w:rsidRPr="00875BE5">
        <w:rPr>
          <w:sz w:val="32"/>
          <w:szCs w:val="32"/>
          <w:lang w:val="uk-UA"/>
        </w:rPr>
        <w:t xml:space="preserve">         </w:t>
      </w:r>
    </w:p>
    <w:p w:rsidR="00D467B4" w:rsidRPr="00875BE5" w:rsidRDefault="00875BE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</w:t>
      </w:r>
      <w:r w:rsidR="00D467B4" w:rsidRPr="00875BE5">
        <w:rPr>
          <w:sz w:val="32"/>
          <w:szCs w:val="32"/>
          <w:lang w:val="uk-UA"/>
        </w:rPr>
        <w:t xml:space="preserve"> Затверджую:</w:t>
      </w:r>
    </w:p>
    <w:p w:rsidR="00D467B4" w:rsidRPr="00875BE5" w:rsidRDefault="00D467B4">
      <w:pPr>
        <w:rPr>
          <w:sz w:val="32"/>
          <w:szCs w:val="32"/>
          <w:lang w:val="uk-UA"/>
        </w:rPr>
      </w:pPr>
      <w:r w:rsidRPr="00875BE5">
        <w:rPr>
          <w:sz w:val="32"/>
          <w:szCs w:val="32"/>
          <w:lang w:val="uk-UA"/>
        </w:rPr>
        <w:t xml:space="preserve">                             </w:t>
      </w:r>
      <w:r w:rsidR="00875BE5">
        <w:rPr>
          <w:sz w:val="32"/>
          <w:szCs w:val="32"/>
          <w:lang w:val="uk-UA"/>
        </w:rPr>
        <w:t xml:space="preserve"> </w:t>
      </w:r>
      <w:r w:rsidRPr="00875BE5">
        <w:rPr>
          <w:sz w:val="32"/>
          <w:szCs w:val="32"/>
          <w:lang w:val="uk-UA"/>
        </w:rPr>
        <w:t xml:space="preserve"> Директор НВК…………………….В. В. Хала</w:t>
      </w:r>
      <w:r w:rsidR="00875BE5">
        <w:rPr>
          <w:sz w:val="32"/>
          <w:szCs w:val="32"/>
          <w:lang w:val="uk-UA"/>
        </w:rPr>
        <w:t>бу</w:t>
      </w:r>
      <w:r w:rsidRPr="00875BE5">
        <w:rPr>
          <w:sz w:val="32"/>
          <w:szCs w:val="32"/>
          <w:lang w:val="uk-UA"/>
        </w:rPr>
        <w:t>да</w:t>
      </w:r>
    </w:p>
    <w:p w:rsidR="00D467B4" w:rsidRDefault="00D467B4">
      <w:pPr>
        <w:rPr>
          <w:sz w:val="28"/>
          <w:szCs w:val="28"/>
          <w:lang w:val="uk-UA"/>
        </w:rPr>
      </w:pPr>
    </w:p>
    <w:p w:rsidR="00D467B4" w:rsidRDefault="00D467B4">
      <w:pPr>
        <w:rPr>
          <w:sz w:val="28"/>
          <w:szCs w:val="28"/>
          <w:lang w:val="uk-UA"/>
        </w:rPr>
      </w:pPr>
    </w:p>
    <w:p w:rsidR="00D467B4" w:rsidRDefault="00D467B4">
      <w:pPr>
        <w:rPr>
          <w:sz w:val="28"/>
          <w:szCs w:val="28"/>
          <w:lang w:val="uk-UA"/>
        </w:rPr>
      </w:pPr>
    </w:p>
    <w:p w:rsidR="00D467B4" w:rsidRDefault="00D467B4">
      <w:pPr>
        <w:rPr>
          <w:sz w:val="28"/>
          <w:szCs w:val="28"/>
          <w:lang w:val="uk-UA"/>
        </w:rPr>
      </w:pPr>
    </w:p>
    <w:p w:rsidR="00875BE5" w:rsidRDefault="00875BE5">
      <w:pPr>
        <w:rPr>
          <w:sz w:val="28"/>
          <w:szCs w:val="28"/>
          <w:lang w:val="uk-UA"/>
        </w:rPr>
      </w:pPr>
    </w:p>
    <w:p w:rsidR="00D467B4" w:rsidRDefault="00D467B4">
      <w:pPr>
        <w:rPr>
          <w:sz w:val="28"/>
          <w:szCs w:val="28"/>
          <w:lang w:val="uk-UA"/>
        </w:rPr>
      </w:pPr>
    </w:p>
    <w:p w:rsidR="00D467B4" w:rsidRPr="000A77BD" w:rsidRDefault="00D467B4" w:rsidP="000A77BD">
      <w:pPr>
        <w:jc w:val="center"/>
        <w:rPr>
          <w:b/>
          <w:color w:val="E36C0A" w:themeColor="accent6" w:themeShade="BF"/>
          <w:sz w:val="52"/>
          <w:szCs w:val="52"/>
          <w:lang w:val="uk-UA"/>
        </w:rPr>
      </w:pPr>
      <w:r w:rsidRPr="000A77BD">
        <w:rPr>
          <w:b/>
          <w:color w:val="E36C0A" w:themeColor="accent6" w:themeShade="BF"/>
          <w:sz w:val="52"/>
          <w:szCs w:val="52"/>
          <w:lang w:val="uk-UA"/>
        </w:rPr>
        <w:t>ПЛАН РОБОТИ</w:t>
      </w:r>
    </w:p>
    <w:p w:rsidR="00D467B4" w:rsidRPr="000A77BD" w:rsidRDefault="00D467B4" w:rsidP="000A77BD">
      <w:pPr>
        <w:jc w:val="center"/>
        <w:rPr>
          <w:b/>
          <w:color w:val="E36C0A" w:themeColor="accent6" w:themeShade="BF"/>
          <w:sz w:val="52"/>
          <w:szCs w:val="52"/>
          <w:lang w:val="uk-UA"/>
        </w:rPr>
      </w:pPr>
      <w:r w:rsidRPr="000A77BD">
        <w:rPr>
          <w:b/>
          <w:color w:val="E36C0A" w:themeColor="accent6" w:themeShade="BF"/>
          <w:sz w:val="52"/>
          <w:szCs w:val="52"/>
          <w:lang w:val="uk-UA"/>
        </w:rPr>
        <w:t>МЕТОДИЧНОЇ РАДИ</w:t>
      </w:r>
    </w:p>
    <w:p w:rsidR="00D467B4" w:rsidRPr="000A77BD" w:rsidRDefault="00D467B4" w:rsidP="000A77BD">
      <w:pPr>
        <w:jc w:val="center"/>
        <w:rPr>
          <w:b/>
          <w:color w:val="E36C0A" w:themeColor="accent6" w:themeShade="BF"/>
          <w:sz w:val="52"/>
          <w:szCs w:val="52"/>
          <w:lang w:val="uk-UA"/>
        </w:rPr>
      </w:pPr>
      <w:r w:rsidRPr="000A77BD">
        <w:rPr>
          <w:b/>
          <w:color w:val="E36C0A" w:themeColor="accent6" w:themeShade="BF"/>
          <w:sz w:val="52"/>
          <w:szCs w:val="52"/>
          <w:lang w:val="uk-UA"/>
        </w:rPr>
        <w:t>ВІННИЦЬКО – СТАВСЬКОГО НВК</w:t>
      </w:r>
    </w:p>
    <w:p w:rsidR="00D467B4" w:rsidRPr="000A77BD" w:rsidRDefault="00D467B4" w:rsidP="000A77BD">
      <w:pPr>
        <w:jc w:val="center"/>
        <w:rPr>
          <w:b/>
          <w:sz w:val="40"/>
          <w:szCs w:val="40"/>
          <w:lang w:val="uk-UA"/>
        </w:rPr>
      </w:pPr>
      <w:r w:rsidRPr="000A77BD">
        <w:rPr>
          <w:b/>
          <w:sz w:val="40"/>
          <w:szCs w:val="40"/>
          <w:lang w:val="uk-UA"/>
        </w:rPr>
        <w:t>НА 2013-2014 НАВЧАЛЬНИЙ РІК</w:t>
      </w:r>
    </w:p>
    <w:p w:rsidR="00875BE5" w:rsidRDefault="00875BE5">
      <w:pPr>
        <w:rPr>
          <w:b/>
          <w:sz w:val="52"/>
          <w:szCs w:val="52"/>
          <w:lang w:val="uk-UA"/>
        </w:rPr>
      </w:pPr>
    </w:p>
    <w:p w:rsidR="00875BE5" w:rsidRDefault="00875BE5">
      <w:pPr>
        <w:rPr>
          <w:b/>
          <w:sz w:val="52"/>
          <w:szCs w:val="52"/>
          <w:lang w:val="uk-UA"/>
        </w:rPr>
      </w:pPr>
    </w:p>
    <w:p w:rsidR="00875BE5" w:rsidRDefault="00875BE5">
      <w:pPr>
        <w:rPr>
          <w:b/>
          <w:sz w:val="52"/>
          <w:szCs w:val="52"/>
          <w:lang w:val="uk-UA"/>
        </w:rPr>
      </w:pPr>
    </w:p>
    <w:p w:rsidR="00875BE5" w:rsidRDefault="00875BE5">
      <w:pPr>
        <w:rPr>
          <w:b/>
          <w:sz w:val="52"/>
          <w:szCs w:val="52"/>
          <w:lang w:val="uk-UA"/>
        </w:rPr>
      </w:pPr>
    </w:p>
    <w:p w:rsidR="00875BE5" w:rsidRDefault="00875BE5">
      <w:pPr>
        <w:rPr>
          <w:b/>
          <w:sz w:val="52"/>
          <w:szCs w:val="52"/>
          <w:lang w:val="uk-UA"/>
        </w:rPr>
      </w:pPr>
    </w:p>
    <w:p w:rsidR="00875BE5" w:rsidRDefault="00875BE5">
      <w:pPr>
        <w:rPr>
          <w:b/>
          <w:sz w:val="52"/>
          <w:szCs w:val="52"/>
          <w:lang w:val="uk-UA"/>
        </w:rPr>
      </w:pPr>
    </w:p>
    <w:p w:rsidR="00875BE5" w:rsidRDefault="00875BE5">
      <w:pPr>
        <w:rPr>
          <w:b/>
          <w:sz w:val="52"/>
          <w:szCs w:val="52"/>
          <w:lang w:val="uk-UA"/>
        </w:rPr>
      </w:pPr>
    </w:p>
    <w:p w:rsidR="00875BE5" w:rsidRDefault="00875BE5">
      <w:pPr>
        <w:rPr>
          <w:b/>
          <w:sz w:val="52"/>
          <w:szCs w:val="52"/>
          <w:lang w:val="uk-UA"/>
        </w:rPr>
      </w:pPr>
    </w:p>
    <w:p w:rsidR="00875BE5" w:rsidRDefault="00875BE5">
      <w:pPr>
        <w:rPr>
          <w:b/>
          <w:sz w:val="52"/>
          <w:szCs w:val="52"/>
          <w:lang w:val="uk-UA"/>
        </w:rPr>
      </w:pPr>
    </w:p>
    <w:p w:rsidR="000150B7" w:rsidRDefault="000150B7">
      <w:pPr>
        <w:rPr>
          <w:b/>
          <w:sz w:val="52"/>
          <w:szCs w:val="52"/>
          <w:lang w:val="uk-UA"/>
        </w:rPr>
      </w:pPr>
    </w:p>
    <w:p w:rsidR="00875BE5" w:rsidRPr="000150B7" w:rsidRDefault="00875BE5" w:rsidP="000A77BD">
      <w:pPr>
        <w:jc w:val="center"/>
        <w:rPr>
          <w:b/>
          <w:sz w:val="56"/>
          <w:szCs w:val="56"/>
          <w:lang w:val="uk-UA"/>
        </w:rPr>
      </w:pPr>
      <w:r w:rsidRPr="000150B7">
        <w:rPr>
          <w:b/>
          <w:sz w:val="56"/>
          <w:szCs w:val="56"/>
          <w:lang w:val="uk-UA"/>
        </w:rPr>
        <w:t xml:space="preserve">Проблема, над якою працює </w:t>
      </w:r>
      <w:r w:rsidR="000150B7">
        <w:rPr>
          <w:b/>
          <w:sz w:val="56"/>
          <w:szCs w:val="56"/>
          <w:lang w:val="uk-UA"/>
        </w:rPr>
        <w:t xml:space="preserve">                                        </w:t>
      </w:r>
      <w:r w:rsidRPr="000150B7">
        <w:rPr>
          <w:b/>
          <w:sz w:val="56"/>
          <w:szCs w:val="56"/>
          <w:lang w:val="uk-UA"/>
        </w:rPr>
        <w:t>пед</w:t>
      </w:r>
      <w:r w:rsidR="000150B7">
        <w:rPr>
          <w:b/>
          <w:sz w:val="56"/>
          <w:szCs w:val="56"/>
          <w:lang w:val="uk-UA"/>
        </w:rPr>
        <w:t xml:space="preserve">агогічний </w:t>
      </w:r>
      <w:r w:rsidRPr="000150B7">
        <w:rPr>
          <w:b/>
          <w:sz w:val="56"/>
          <w:szCs w:val="56"/>
          <w:lang w:val="uk-UA"/>
        </w:rPr>
        <w:t xml:space="preserve">колектив </w:t>
      </w:r>
      <w:r w:rsidR="000150B7">
        <w:rPr>
          <w:b/>
          <w:sz w:val="56"/>
          <w:szCs w:val="56"/>
          <w:lang w:val="uk-UA"/>
        </w:rPr>
        <w:t>НВК</w:t>
      </w:r>
      <w:r w:rsidR="000150B7" w:rsidRPr="000150B7">
        <w:rPr>
          <w:b/>
          <w:sz w:val="56"/>
          <w:szCs w:val="56"/>
          <w:lang w:val="uk-UA"/>
        </w:rPr>
        <w:t>:</w:t>
      </w:r>
    </w:p>
    <w:p w:rsidR="000150B7" w:rsidRPr="000150B7" w:rsidRDefault="000150B7">
      <w:pPr>
        <w:rPr>
          <w:b/>
          <w:i/>
          <w:sz w:val="56"/>
          <w:szCs w:val="56"/>
          <w:lang w:val="uk-UA"/>
        </w:rPr>
      </w:pPr>
    </w:p>
    <w:p w:rsidR="000150B7" w:rsidRPr="000A77BD" w:rsidRDefault="000150B7">
      <w:pPr>
        <w:rPr>
          <w:b/>
          <w:i/>
          <w:color w:val="5F497A" w:themeColor="accent4" w:themeShade="BF"/>
          <w:sz w:val="52"/>
          <w:szCs w:val="52"/>
          <w:lang w:val="uk-UA"/>
        </w:rPr>
      </w:pPr>
      <w:r w:rsidRPr="000A77BD">
        <w:rPr>
          <w:b/>
          <w:i/>
          <w:color w:val="5F497A" w:themeColor="accent4" w:themeShade="BF"/>
          <w:sz w:val="52"/>
          <w:szCs w:val="52"/>
          <w:lang w:val="uk-UA"/>
        </w:rPr>
        <w:t xml:space="preserve">Впровадження елементів </w:t>
      </w:r>
      <w:proofErr w:type="spellStart"/>
      <w:r w:rsidRPr="000A77BD">
        <w:rPr>
          <w:b/>
          <w:i/>
          <w:color w:val="5F497A" w:themeColor="accent4" w:themeShade="BF"/>
          <w:sz w:val="52"/>
          <w:szCs w:val="52"/>
          <w:lang w:val="uk-UA"/>
        </w:rPr>
        <w:t>особистісно</w:t>
      </w:r>
      <w:proofErr w:type="spellEnd"/>
    </w:p>
    <w:p w:rsidR="000150B7" w:rsidRPr="000A77BD" w:rsidRDefault="000150B7">
      <w:pPr>
        <w:rPr>
          <w:b/>
          <w:i/>
          <w:color w:val="5F497A" w:themeColor="accent4" w:themeShade="BF"/>
          <w:sz w:val="52"/>
          <w:szCs w:val="52"/>
          <w:lang w:val="uk-UA"/>
        </w:rPr>
      </w:pPr>
      <w:r w:rsidRPr="000A77BD">
        <w:rPr>
          <w:b/>
          <w:i/>
          <w:color w:val="5F497A" w:themeColor="accent4" w:themeShade="BF"/>
          <w:sz w:val="52"/>
          <w:szCs w:val="52"/>
          <w:lang w:val="uk-UA"/>
        </w:rPr>
        <w:t xml:space="preserve">зорієнтованого навчання з використанням </w:t>
      </w:r>
    </w:p>
    <w:p w:rsidR="000150B7" w:rsidRPr="000A77BD" w:rsidRDefault="000150B7">
      <w:pPr>
        <w:rPr>
          <w:b/>
          <w:i/>
          <w:color w:val="5F497A" w:themeColor="accent4" w:themeShade="BF"/>
          <w:sz w:val="52"/>
          <w:szCs w:val="52"/>
          <w:lang w:val="uk-UA"/>
        </w:rPr>
      </w:pPr>
      <w:r w:rsidRPr="000A77BD">
        <w:rPr>
          <w:b/>
          <w:i/>
          <w:color w:val="5F497A" w:themeColor="accent4" w:themeShade="BF"/>
          <w:sz w:val="52"/>
          <w:szCs w:val="52"/>
          <w:lang w:val="uk-UA"/>
        </w:rPr>
        <w:t xml:space="preserve">ІКТ в </w:t>
      </w:r>
      <w:proofErr w:type="spellStart"/>
      <w:r w:rsidRPr="000A77BD">
        <w:rPr>
          <w:b/>
          <w:i/>
          <w:color w:val="5F497A" w:themeColor="accent4" w:themeShade="BF"/>
          <w:sz w:val="52"/>
          <w:szCs w:val="52"/>
          <w:lang w:val="uk-UA"/>
        </w:rPr>
        <w:t>навчально</w:t>
      </w:r>
      <w:proofErr w:type="spellEnd"/>
      <w:r w:rsidRPr="000A77BD">
        <w:rPr>
          <w:b/>
          <w:i/>
          <w:color w:val="5F497A" w:themeColor="accent4" w:themeShade="BF"/>
          <w:sz w:val="52"/>
          <w:szCs w:val="52"/>
          <w:lang w:val="uk-UA"/>
        </w:rPr>
        <w:t xml:space="preserve"> – виховному процесі.</w:t>
      </w:r>
    </w:p>
    <w:p w:rsidR="006C2110" w:rsidRPr="000A77BD" w:rsidRDefault="006C2110">
      <w:pPr>
        <w:rPr>
          <w:b/>
          <w:i/>
          <w:color w:val="5F497A" w:themeColor="accent4" w:themeShade="BF"/>
          <w:sz w:val="52"/>
          <w:szCs w:val="52"/>
          <w:lang w:val="uk-UA"/>
        </w:rPr>
      </w:pPr>
    </w:p>
    <w:p w:rsidR="006C2110" w:rsidRDefault="006C2110">
      <w:pPr>
        <w:rPr>
          <w:b/>
          <w:i/>
          <w:sz w:val="52"/>
          <w:szCs w:val="52"/>
          <w:lang w:val="uk-UA"/>
        </w:rPr>
      </w:pPr>
    </w:p>
    <w:p w:rsidR="006C2110" w:rsidRDefault="006C2110">
      <w:pPr>
        <w:rPr>
          <w:b/>
          <w:i/>
          <w:sz w:val="52"/>
          <w:szCs w:val="52"/>
          <w:lang w:val="uk-UA"/>
        </w:rPr>
      </w:pPr>
    </w:p>
    <w:p w:rsidR="006C2110" w:rsidRDefault="006C2110">
      <w:pPr>
        <w:rPr>
          <w:b/>
          <w:i/>
          <w:sz w:val="52"/>
          <w:szCs w:val="52"/>
          <w:lang w:val="uk-UA"/>
        </w:rPr>
      </w:pPr>
    </w:p>
    <w:p w:rsidR="006C2110" w:rsidRDefault="006C2110">
      <w:pPr>
        <w:rPr>
          <w:b/>
          <w:i/>
          <w:sz w:val="52"/>
          <w:szCs w:val="52"/>
          <w:lang w:val="uk-UA"/>
        </w:rPr>
      </w:pPr>
    </w:p>
    <w:p w:rsidR="006C2110" w:rsidRDefault="006C2110">
      <w:pPr>
        <w:rPr>
          <w:b/>
          <w:i/>
          <w:sz w:val="52"/>
          <w:szCs w:val="52"/>
          <w:lang w:val="uk-UA"/>
        </w:rPr>
      </w:pPr>
    </w:p>
    <w:p w:rsidR="006C2110" w:rsidRPr="00A9178A" w:rsidRDefault="006C2110">
      <w:pPr>
        <w:rPr>
          <w:sz w:val="32"/>
          <w:szCs w:val="32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39"/>
        <w:gridCol w:w="4072"/>
        <w:gridCol w:w="567"/>
        <w:gridCol w:w="142"/>
        <w:gridCol w:w="709"/>
        <w:gridCol w:w="142"/>
        <w:gridCol w:w="425"/>
        <w:gridCol w:w="142"/>
        <w:gridCol w:w="425"/>
        <w:gridCol w:w="1559"/>
      </w:tblGrid>
      <w:tr w:rsidR="006C2110" w:rsidRPr="00A9178A" w:rsidTr="00B5223E">
        <w:trPr>
          <w:trHeight w:val="1062"/>
        </w:trPr>
        <w:tc>
          <w:tcPr>
            <w:tcW w:w="1139" w:type="dxa"/>
          </w:tcPr>
          <w:p w:rsidR="006C2110" w:rsidRPr="00A9178A" w:rsidRDefault="006C2110">
            <w:pPr>
              <w:rPr>
                <w:b/>
                <w:color w:val="00B050"/>
                <w:sz w:val="32"/>
                <w:szCs w:val="32"/>
                <w:lang w:val="uk-UA"/>
              </w:rPr>
            </w:pPr>
            <w:r w:rsidRPr="00A9178A">
              <w:rPr>
                <w:b/>
                <w:color w:val="00B050"/>
                <w:sz w:val="32"/>
                <w:szCs w:val="32"/>
                <w:lang w:val="uk-UA"/>
              </w:rPr>
              <w:t>№п/п</w:t>
            </w:r>
          </w:p>
        </w:tc>
        <w:tc>
          <w:tcPr>
            <w:tcW w:w="4072" w:type="dxa"/>
          </w:tcPr>
          <w:p w:rsidR="006C2110" w:rsidRPr="00A9178A" w:rsidRDefault="006C2110">
            <w:pPr>
              <w:rPr>
                <w:b/>
                <w:color w:val="00B050"/>
                <w:sz w:val="32"/>
                <w:szCs w:val="32"/>
                <w:lang w:val="uk-UA"/>
              </w:rPr>
            </w:pPr>
            <w:r w:rsidRPr="00A9178A">
              <w:rPr>
                <w:b/>
                <w:color w:val="00B050"/>
                <w:sz w:val="32"/>
                <w:szCs w:val="32"/>
                <w:lang w:val="uk-UA"/>
              </w:rPr>
              <w:t>Тематика засідань</w:t>
            </w:r>
          </w:p>
        </w:tc>
        <w:tc>
          <w:tcPr>
            <w:tcW w:w="1560" w:type="dxa"/>
            <w:gridSpan w:val="4"/>
          </w:tcPr>
          <w:p w:rsidR="006C2110" w:rsidRPr="00A9178A" w:rsidRDefault="006C2110">
            <w:pPr>
              <w:rPr>
                <w:b/>
                <w:color w:val="00B050"/>
                <w:sz w:val="32"/>
                <w:szCs w:val="32"/>
                <w:lang w:val="uk-UA"/>
              </w:rPr>
            </w:pPr>
            <w:r w:rsidRPr="00A9178A">
              <w:rPr>
                <w:b/>
                <w:color w:val="00B050"/>
                <w:sz w:val="32"/>
                <w:szCs w:val="32"/>
                <w:lang w:val="uk-UA"/>
              </w:rPr>
              <w:t>Час проведення</w:t>
            </w:r>
          </w:p>
        </w:tc>
        <w:tc>
          <w:tcPr>
            <w:tcW w:w="2551" w:type="dxa"/>
            <w:gridSpan w:val="4"/>
          </w:tcPr>
          <w:p w:rsidR="006C2110" w:rsidRPr="00A9178A" w:rsidRDefault="006C2110">
            <w:pPr>
              <w:rPr>
                <w:b/>
                <w:color w:val="00B050"/>
                <w:sz w:val="32"/>
                <w:szCs w:val="32"/>
                <w:lang w:val="uk-UA"/>
              </w:rPr>
            </w:pPr>
            <w:r w:rsidRPr="00A9178A">
              <w:rPr>
                <w:b/>
                <w:color w:val="00B050"/>
                <w:sz w:val="32"/>
                <w:szCs w:val="32"/>
                <w:lang w:val="uk-UA"/>
              </w:rPr>
              <w:t>Відповідальний</w:t>
            </w:r>
          </w:p>
        </w:tc>
      </w:tr>
      <w:tr w:rsidR="00A9178A" w:rsidRPr="00A9178A" w:rsidTr="00A9178A">
        <w:tc>
          <w:tcPr>
            <w:tcW w:w="9322" w:type="dxa"/>
            <w:gridSpan w:val="10"/>
          </w:tcPr>
          <w:p w:rsidR="00A9178A" w:rsidRPr="00A9178A" w:rsidRDefault="00A9178A">
            <w:pPr>
              <w:rPr>
                <w:b/>
                <w:color w:val="00B050"/>
                <w:sz w:val="32"/>
                <w:szCs w:val="32"/>
                <w:lang w:val="uk-UA"/>
              </w:rPr>
            </w:pPr>
            <w:r w:rsidRPr="00A9178A">
              <w:rPr>
                <w:b/>
                <w:color w:val="00B050"/>
                <w:sz w:val="32"/>
                <w:szCs w:val="32"/>
                <w:lang w:val="uk-UA"/>
              </w:rPr>
              <w:t xml:space="preserve">                               </w:t>
            </w:r>
            <w:r>
              <w:rPr>
                <w:b/>
                <w:color w:val="00B050"/>
                <w:sz w:val="32"/>
                <w:szCs w:val="32"/>
                <w:lang w:val="uk-UA"/>
              </w:rPr>
              <w:t xml:space="preserve">         </w:t>
            </w:r>
            <w:r w:rsidRPr="00A9178A">
              <w:rPr>
                <w:b/>
                <w:color w:val="00B050"/>
                <w:sz w:val="32"/>
                <w:szCs w:val="32"/>
                <w:lang w:val="uk-UA"/>
              </w:rPr>
              <w:t>І засідання</w:t>
            </w:r>
            <w:r w:rsidR="00F652A7">
              <w:rPr>
                <w:b/>
                <w:color w:val="00B050"/>
                <w:sz w:val="32"/>
                <w:szCs w:val="32"/>
                <w:lang w:val="uk-UA"/>
              </w:rPr>
              <w:t xml:space="preserve"> (вересень)</w:t>
            </w:r>
          </w:p>
        </w:tc>
      </w:tr>
      <w:tr w:rsidR="006C2110" w:rsidRPr="00B5223E" w:rsidTr="00C5429C">
        <w:trPr>
          <w:trHeight w:val="555"/>
        </w:trPr>
        <w:tc>
          <w:tcPr>
            <w:tcW w:w="1139" w:type="dxa"/>
          </w:tcPr>
          <w:p w:rsidR="006C2110" w:rsidRDefault="00A9178A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1</w:t>
            </w:r>
          </w:p>
          <w:p w:rsidR="00A9178A" w:rsidRDefault="00A9178A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9178A" w:rsidRDefault="00A9178A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9178A" w:rsidRDefault="00A9178A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9178A" w:rsidRDefault="00A9178A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9178A" w:rsidRDefault="00A9178A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2</w:t>
            </w:r>
          </w:p>
          <w:p w:rsidR="00A9178A" w:rsidRDefault="00A9178A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9178A" w:rsidRDefault="00A9178A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5223E" w:rsidRDefault="00B5223E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5223E" w:rsidRDefault="00B5223E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3B7DD8" w:rsidRDefault="003B7DD8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9178A" w:rsidRDefault="00A9178A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3</w:t>
            </w:r>
          </w:p>
          <w:p w:rsidR="00A9178A" w:rsidRDefault="00A9178A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9178A" w:rsidRDefault="00A9178A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9178A" w:rsidRDefault="00A9178A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9178A" w:rsidRDefault="00A9178A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9178A" w:rsidRDefault="00A9178A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5223E" w:rsidRDefault="00B5223E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3B7DD8" w:rsidRDefault="003B7DD8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3B7DD8" w:rsidRDefault="003B7DD8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9178A" w:rsidRDefault="00A9178A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4</w:t>
            </w:r>
          </w:p>
          <w:p w:rsidR="00EF5FD0" w:rsidRDefault="00EF5FD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EF5FD0" w:rsidRDefault="00EF5FD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EF5FD0" w:rsidRDefault="00EF5FD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EF5FD0" w:rsidRDefault="00EF5FD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EF5FD0" w:rsidRDefault="00EF5FD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EF5FD0" w:rsidRDefault="00EF5FD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EF5FD0" w:rsidRDefault="00EF5FD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EF5FD0" w:rsidRDefault="00EF5FD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EF5FD0" w:rsidRPr="00A9178A" w:rsidRDefault="00EF5FD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5</w:t>
            </w:r>
          </w:p>
        </w:tc>
        <w:tc>
          <w:tcPr>
            <w:tcW w:w="4072" w:type="dxa"/>
          </w:tcPr>
          <w:p w:rsidR="00A9178A" w:rsidRPr="00B5223E" w:rsidRDefault="00A9178A" w:rsidP="00A9178A">
            <w:pPr>
              <w:pStyle w:val="1"/>
              <w:ind w:left="0"/>
              <w:rPr>
                <w:rFonts w:ascii="Times New Roman" w:hAnsi="Times New Roman"/>
                <w:color w:val="00B050"/>
                <w:sz w:val="32"/>
                <w:szCs w:val="32"/>
              </w:rPr>
            </w:pPr>
            <w:r w:rsidRPr="00B5223E">
              <w:rPr>
                <w:rFonts w:ascii="Times New Roman" w:hAnsi="Times New Roman"/>
                <w:color w:val="00B050"/>
                <w:sz w:val="32"/>
                <w:szCs w:val="32"/>
              </w:rPr>
              <w:t xml:space="preserve">Організація методичної роботи педагогічного колективу на </w:t>
            </w:r>
            <w:r w:rsidR="00683944">
              <w:rPr>
                <w:rFonts w:ascii="Times New Roman" w:hAnsi="Times New Roman"/>
                <w:color w:val="00B050"/>
                <w:sz w:val="32"/>
                <w:szCs w:val="32"/>
              </w:rPr>
              <w:t>2013– 2014</w:t>
            </w:r>
            <w:r w:rsidR="00B5223E" w:rsidRPr="00B5223E">
              <w:rPr>
                <w:rFonts w:ascii="Times New Roman" w:hAnsi="Times New Roman"/>
                <w:color w:val="00B050"/>
                <w:sz w:val="32"/>
                <w:szCs w:val="32"/>
              </w:rPr>
              <w:t>н.</w:t>
            </w:r>
            <w:r w:rsidRPr="00B5223E">
              <w:rPr>
                <w:rFonts w:ascii="Times New Roman" w:hAnsi="Times New Roman"/>
                <w:color w:val="00B050"/>
                <w:sz w:val="32"/>
                <w:szCs w:val="32"/>
              </w:rPr>
              <w:t>.р.</w:t>
            </w:r>
          </w:p>
          <w:p w:rsidR="00B5223E" w:rsidRPr="00B5223E" w:rsidRDefault="00B5223E" w:rsidP="00A9178A">
            <w:pPr>
              <w:pStyle w:val="1"/>
              <w:ind w:left="360"/>
              <w:rPr>
                <w:rFonts w:ascii="Times New Roman" w:hAnsi="Times New Roman"/>
                <w:color w:val="00B050"/>
                <w:sz w:val="32"/>
                <w:szCs w:val="32"/>
              </w:rPr>
            </w:pPr>
          </w:p>
          <w:p w:rsidR="00A9178A" w:rsidRPr="00B5223E" w:rsidRDefault="00A9178A" w:rsidP="00B5223E">
            <w:pPr>
              <w:pStyle w:val="1"/>
              <w:ind w:left="0"/>
              <w:rPr>
                <w:rFonts w:ascii="Times New Roman" w:hAnsi="Times New Roman"/>
                <w:color w:val="00B050"/>
                <w:sz w:val="32"/>
                <w:szCs w:val="32"/>
              </w:rPr>
            </w:pPr>
            <w:r w:rsidRPr="00B5223E">
              <w:rPr>
                <w:rFonts w:ascii="Times New Roman" w:hAnsi="Times New Roman"/>
                <w:color w:val="00B050"/>
                <w:sz w:val="32"/>
                <w:szCs w:val="32"/>
              </w:rPr>
              <w:t>Задачі методичного кабінету з підвищення рівня педагогічної  майстерності вчителя</w:t>
            </w:r>
            <w:r w:rsidR="00B5223E" w:rsidRPr="00B5223E">
              <w:rPr>
                <w:rFonts w:ascii="Times New Roman" w:hAnsi="Times New Roman"/>
                <w:color w:val="00B050"/>
                <w:sz w:val="32"/>
                <w:szCs w:val="32"/>
              </w:rPr>
              <w:t>.</w:t>
            </w:r>
          </w:p>
          <w:p w:rsidR="00B5223E" w:rsidRPr="00B5223E" w:rsidRDefault="00B5223E" w:rsidP="00A9178A">
            <w:pPr>
              <w:pStyle w:val="1"/>
              <w:ind w:left="360"/>
              <w:rPr>
                <w:rFonts w:ascii="Times New Roman" w:hAnsi="Times New Roman"/>
                <w:color w:val="00B050"/>
                <w:sz w:val="32"/>
                <w:szCs w:val="32"/>
              </w:rPr>
            </w:pPr>
          </w:p>
          <w:p w:rsidR="003B7DD8" w:rsidRDefault="00A9178A" w:rsidP="003B7DD8">
            <w:pPr>
              <w:pStyle w:val="a4"/>
              <w:spacing w:after="0" w:afterAutospacing="0" w:line="276" w:lineRule="auto"/>
              <w:rPr>
                <w:sz w:val="20"/>
                <w:szCs w:val="20"/>
                <w:lang w:val="uk-UA"/>
              </w:rPr>
            </w:pPr>
            <w:proofErr w:type="spellStart"/>
            <w:r w:rsidRPr="00B5223E">
              <w:rPr>
                <w:color w:val="00B050"/>
                <w:sz w:val="32"/>
                <w:szCs w:val="32"/>
              </w:rPr>
              <w:t>Обговорення</w:t>
            </w:r>
            <w:proofErr w:type="spellEnd"/>
            <w:r w:rsidRPr="00B5223E">
              <w:rPr>
                <w:color w:val="00B050"/>
                <w:sz w:val="32"/>
                <w:szCs w:val="32"/>
              </w:rPr>
              <w:t xml:space="preserve"> й </w:t>
            </w:r>
            <w:proofErr w:type="spellStart"/>
            <w:r w:rsidRPr="00B5223E">
              <w:rPr>
                <w:color w:val="00B050"/>
                <w:sz w:val="32"/>
                <w:szCs w:val="32"/>
              </w:rPr>
              <w:t>затвердження</w:t>
            </w:r>
            <w:proofErr w:type="spellEnd"/>
            <w:r w:rsidRPr="00B5223E">
              <w:rPr>
                <w:color w:val="00B050"/>
                <w:sz w:val="32"/>
                <w:szCs w:val="32"/>
              </w:rPr>
              <w:t xml:space="preserve"> плану </w:t>
            </w:r>
            <w:proofErr w:type="spellStart"/>
            <w:r w:rsidRPr="00B5223E">
              <w:rPr>
                <w:color w:val="00B050"/>
                <w:sz w:val="32"/>
                <w:szCs w:val="32"/>
              </w:rPr>
              <w:t>роботи</w:t>
            </w:r>
            <w:proofErr w:type="spellEnd"/>
            <w:r w:rsidRPr="00B5223E">
              <w:rPr>
                <w:color w:val="00B050"/>
                <w:sz w:val="32"/>
                <w:szCs w:val="32"/>
              </w:rPr>
              <w:t xml:space="preserve"> методичного </w:t>
            </w:r>
            <w:proofErr w:type="spellStart"/>
            <w:r w:rsidRPr="00B5223E">
              <w:rPr>
                <w:color w:val="00B050"/>
                <w:sz w:val="32"/>
                <w:szCs w:val="32"/>
              </w:rPr>
              <w:t>кабінету</w:t>
            </w:r>
            <w:proofErr w:type="spellEnd"/>
            <w:r w:rsidRPr="00B5223E">
              <w:rPr>
                <w:color w:val="00B050"/>
                <w:sz w:val="32"/>
                <w:szCs w:val="32"/>
              </w:rPr>
              <w:t xml:space="preserve"> на 201</w:t>
            </w:r>
            <w:r w:rsidRPr="00B5223E">
              <w:rPr>
                <w:color w:val="00B050"/>
                <w:sz w:val="32"/>
                <w:szCs w:val="32"/>
                <w:lang w:val="uk-UA"/>
              </w:rPr>
              <w:t>3</w:t>
            </w:r>
            <w:r w:rsidRPr="00B5223E">
              <w:rPr>
                <w:color w:val="00B050"/>
                <w:sz w:val="32"/>
                <w:szCs w:val="32"/>
              </w:rPr>
              <w:t>– 201</w:t>
            </w:r>
            <w:r w:rsidRPr="00B5223E">
              <w:rPr>
                <w:color w:val="00B050"/>
                <w:sz w:val="32"/>
                <w:szCs w:val="32"/>
                <w:lang w:val="uk-UA"/>
              </w:rPr>
              <w:t>4</w:t>
            </w:r>
            <w:r w:rsidRPr="00B5223E">
              <w:rPr>
                <w:color w:val="00B050"/>
                <w:sz w:val="32"/>
                <w:szCs w:val="32"/>
              </w:rPr>
              <w:t xml:space="preserve"> н.р.  </w:t>
            </w:r>
            <w:proofErr w:type="spellStart"/>
            <w:r w:rsidRPr="00B5223E">
              <w:rPr>
                <w:color w:val="00B050"/>
                <w:sz w:val="32"/>
                <w:szCs w:val="32"/>
              </w:rPr>
              <w:t>Розподіл</w:t>
            </w:r>
            <w:proofErr w:type="spellEnd"/>
            <w:r w:rsidRPr="00B5223E">
              <w:rPr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B5223E">
              <w:rPr>
                <w:color w:val="00B050"/>
                <w:sz w:val="32"/>
                <w:szCs w:val="32"/>
              </w:rPr>
              <w:t>обов’язків</w:t>
            </w:r>
            <w:proofErr w:type="spellEnd"/>
            <w:r w:rsidRPr="00B5223E">
              <w:rPr>
                <w:color w:val="00B050"/>
                <w:sz w:val="32"/>
                <w:szCs w:val="32"/>
              </w:rPr>
              <w:t xml:space="preserve"> </w:t>
            </w:r>
            <w:proofErr w:type="spellStart"/>
            <w:r w:rsidRPr="00B5223E">
              <w:rPr>
                <w:color w:val="00B050"/>
                <w:sz w:val="32"/>
                <w:szCs w:val="32"/>
              </w:rPr>
              <w:t>між</w:t>
            </w:r>
            <w:proofErr w:type="spellEnd"/>
            <w:r w:rsidRPr="00B5223E">
              <w:rPr>
                <w:color w:val="00B050"/>
                <w:sz w:val="32"/>
                <w:szCs w:val="32"/>
              </w:rPr>
              <w:t xml:space="preserve"> членами ради</w:t>
            </w:r>
            <w:r w:rsidR="00B5223E" w:rsidRPr="00B5223E">
              <w:rPr>
                <w:color w:val="00B050"/>
                <w:sz w:val="32"/>
                <w:szCs w:val="32"/>
              </w:rPr>
              <w:t>.</w:t>
            </w:r>
            <w:proofErr w:type="gramStart"/>
            <w:r w:rsidR="003B7DD8">
              <w:rPr>
                <w:sz w:val="20"/>
                <w:szCs w:val="20"/>
              </w:rPr>
              <w:t xml:space="preserve"> .</w:t>
            </w:r>
            <w:proofErr w:type="gramEnd"/>
          </w:p>
          <w:p w:rsidR="003B7DD8" w:rsidRDefault="003B7DD8" w:rsidP="003B7DD8">
            <w:pPr>
              <w:pStyle w:val="a4"/>
              <w:spacing w:after="0" w:afterAutospacing="0" w:line="276" w:lineRule="auto"/>
              <w:rPr>
                <w:sz w:val="20"/>
                <w:szCs w:val="20"/>
                <w:lang w:val="uk-UA"/>
              </w:rPr>
            </w:pPr>
            <w:r w:rsidRPr="003B7DD8">
              <w:rPr>
                <w:sz w:val="20"/>
                <w:szCs w:val="20"/>
                <w:lang w:val="uk-UA"/>
              </w:rPr>
              <w:t xml:space="preserve"> </w:t>
            </w:r>
          </w:p>
          <w:p w:rsidR="003B7DD8" w:rsidRPr="003B7DD8" w:rsidRDefault="003B7DD8" w:rsidP="003B7DD8">
            <w:pPr>
              <w:pStyle w:val="a4"/>
              <w:spacing w:after="0" w:afterAutospacing="0" w:line="276" w:lineRule="auto"/>
              <w:rPr>
                <w:color w:val="00B050"/>
                <w:sz w:val="32"/>
                <w:szCs w:val="32"/>
                <w:lang w:val="uk-UA"/>
              </w:rPr>
            </w:pPr>
            <w:r w:rsidRPr="003B7DD8">
              <w:rPr>
                <w:color w:val="00B050"/>
                <w:sz w:val="32"/>
                <w:szCs w:val="32"/>
                <w:lang w:val="uk-UA"/>
              </w:rPr>
              <w:t>Затвердження плану роботи щодо підготовки учнів до проведення І та ІІ етапів Всеукраїнських олімпіад з базови</w:t>
            </w:r>
            <w:r w:rsidR="00683944">
              <w:rPr>
                <w:color w:val="00B050"/>
                <w:sz w:val="32"/>
                <w:szCs w:val="32"/>
                <w:lang w:val="uk-UA"/>
              </w:rPr>
              <w:t xml:space="preserve">х дисциплін </w:t>
            </w:r>
            <w:r w:rsidRPr="003B7DD8">
              <w:rPr>
                <w:color w:val="00B050"/>
                <w:sz w:val="32"/>
                <w:szCs w:val="32"/>
                <w:lang w:val="uk-UA"/>
              </w:rPr>
              <w:t>.</w:t>
            </w:r>
          </w:p>
          <w:p w:rsidR="00A9178A" w:rsidRPr="003B7DD8" w:rsidRDefault="00A9178A" w:rsidP="00B5223E">
            <w:pPr>
              <w:pStyle w:val="1"/>
              <w:ind w:left="0"/>
              <w:rPr>
                <w:rFonts w:ascii="Times New Roman" w:hAnsi="Times New Roman"/>
                <w:color w:val="00B050"/>
                <w:sz w:val="32"/>
                <w:szCs w:val="32"/>
              </w:rPr>
            </w:pPr>
          </w:p>
          <w:p w:rsidR="00B5223E" w:rsidRPr="00B5223E" w:rsidRDefault="00B5223E" w:rsidP="00B5223E">
            <w:pPr>
              <w:pStyle w:val="1"/>
              <w:ind w:left="0"/>
              <w:rPr>
                <w:rFonts w:ascii="Times New Roman" w:hAnsi="Times New Roman"/>
                <w:color w:val="00B050"/>
                <w:sz w:val="32"/>
                <w:szCs w:val="32"/>
              </w:rPr>
            </w:pPr>
          </w:p>
          <w:p w:rsidR="00A9178A" w:rsidRPr="00B5223E" w:rsidRDefault="00A9178A" w:rsidP="00B5223E">
            <w:pPr>
              <w:pStyle w:val="1"/>
              <w:ind w:left="0"/>
              <w:rPr>
                <w:rFonts w:ascii="Times New Roman" w:hAnsi="Times New Roman"/>
                <w:color w:val="00B050"/>
                <w:sz w:val="32"/>
                <w:szCs w:val="32"/>
              </w:rPr>
            </w:pPr>
            <w:r w:rsidRPr="00B5223E">
              <w:rPr>
                <w:rFonts w:ascii="Times New Roman" w:hAnsi="Times New Roman"/>
                <w:color w:val="00B050"/>
                <w:sz w:val="32"/>
                <w:szCs w:val="32"/>
              </w:rPr>
              <w:t>Обговорення планів роботи ШМО на 2013 – 2014 н.</w:t>
            </w:r>
            <w:r w:rsidR="001330E1">
              <w:rPr>
                <w:rFonts w:ascii="Times New Roman" w:hAnsi="Times New Roman"/>
                <w:color w:val="00B050"/>
                <w:sz w:val="32"/>
                <w:szCs w:val="32"/>
                <w:lang w:val="ru-RU"/>
              </w:rPr>
              <w:t xml:space="preserve"> </w:t>
            </w:r>
            <w:r w:rsidRPr="00B5223E">
              <w:rPr>
                <w:rFonts w:ascii="Times New Roman" w:hAnsi="Times New Roman"/>
                <w:color w:val="00B050"/>
                <w:sz w:val="32"/>
                <w:szCs w:val="32"/>
              </w:rPr>
              <w:t xml:space="preserve">р. </w:t>
            </w:r>
          </w:p>
          <w:p w:rsidR="006C2110" w:rsidRPr="00A9178A" w:rsidRDefault="006C211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</w:tc>
        <w:tc>
          <w:tcPr>
            <w:tcW w:w="1985" w:type="dxa"/>
            <w:gridSpan w:val="5"/>
          </w:tcPr>
          <w:p w:rsidR="006C2110" w:rsidRPr="00B5223E" w:rsidRDefault="006C211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gridSpan w:val="3"/>
          </w:tcPr>
          <w:p w:rsidR="006C2110" w:rsidRDefault="00B5223E">
            <w:pPr>
              <w:rPr>
                <w:color w:val="00B050"/>
                <w:sz w:val="32"/>
                <w:szCs w:val="32"/>
                <w:lang w:val="uk-UA"/>
              </w:rPr>
            </w:pPr>
            <w:r>
              <w:rPr>
                <w:color w:val="00B050"/>
                <w:sz w:val="32"/>
                <w:szCs w:val="32"/>
                <w:lang w:val="uk-UA"/>
              </w:rPr>
              <w:t>Методична рада</w:t>
            </w:r>
          </w:p>
          <w:p w:rsidR="00B5223E" w:rsidRDefault="00B5223E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B5223E" w:rsidRDefault="00B5223E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B5223E" w:rsidRDefault="00B5223E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B5223E" w:rsidRDefault="00B5223E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B5223E" w:rsidRDefault="00B5223E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B5223E" w:rsidRDefault="00B5223E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B5223E" w:rsidRDefault="00B5223E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B5223E" w:rsidRDefault="00B5223E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B5223E" w:rsidRDefault="00B5223E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EF5FD0" w:rsidRDefault="00EF5FD0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B5223E" w:rsidRDefault="00B5223E">
            <w:pPr>
              <w:rPr>
                <w:color w:val="00B050"/>
                <w:sz w:val="32"/>
                <w:szCs w:val="32"/>
                <w:lang w:val="uk-UA"/>
              </w:rPr>
            </w:pPr>
            <w:r>
              <w:rPr>
                <w:color w:val="00B050"/>
                <w:sz w:val="32"/>
                <w:szCs w:val="32"/>
                <w:lang w:val="uk-UA"/>
              </w:rPr>
              <w:t>Директор НВК  Халабуда В. В.</w:t>
            </w:r>
          </w:p>
          <w:p w:rsidR="00B5223E" w:rsidRDefault="00B5223E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B5223E" w:rsidRDefault="00B5223E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B5223E" w:rsidRDefault="00B5223E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B5223E" w:rsidRDefault="00B5223E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B5223E" w:rsidRDefault="00B5223E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3B7DD8" w:rsidRDefault="003B7DD8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3B7DD8" w:rsidRDefault="003B7DD8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3B7DD8" w:rsidRDefault="003B7DD8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3B7DD8" w:rsidRDefault="003B7DD8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3B7DD8" w:rsidRDefault="003B7DD8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3B7DD8" w:rsidRDefault="003B7DD8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3B7DD8" w:rsidRDefault="003B7DD8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3B7DD8" w:rsidRDefault="003B7DD8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3B7DD8" w:rsidRDefault="003B7DD8">
            <w:pPr>
              <w:rPr>
                <w:color w:val="00B050"/>
                <w:sz w:val="32"/>
                <w:szCs w:val="32"/>
                <w:lang w:val="uk-UA"/>
              </w:rPr>
            </w:pPr>
          </w:p>
          <w:p w:rsidR="00B5223E" w:rsidRPr="00B5223E" w:rsidRDefault="00B5223E">
            <w:pPr>
              <w:rPr>
                <w:color w:val="00B050"/>
                <w:sz w:val="32"/>
                <w:szCs w:val="32"/>
                <w:lang w:val="uk-UA"/>
              </w:rPr>
            </w:pPr>
            <w:r>
              <w:rPr>
                <w:color w:val="00B050"/>
                <w:sz w:val="32"/>
                <w:szCs w:val="32"/>
                <w:lang w:val="uk-UA"/>
              </w:rPr>
              <w:t>Керівники ШМО</w:t>
            </w:r>
          </w:p>
        </w:tc>
      </w:tr>
      <w:tr w:rsidR="00EF5FD0" w:rsidRPr="00B5223E" w:rsidTr="001D0340">
        <w:tc>
          <w:tcPr>
            <w:tcW w:w="9322" w:type="dxa"/>
            <w:gridSpan w:val="10"/>
          </w:tcPr>
          <w:p w:rsidR="00EF5FD0" w:rsidRPr="00EF5FD0" w:rsidRDefault="00EF5FD0">
            <w:pPr>
              <w:rPr>
                <w:color w:val="00B050"/>
                <w:sz w:val="32"/>
                <w:szCs w:val="32"/>
                <w:lang w:val="uk-UA"/>
              </w:rPr>
            </w:pPr>
            <w:r>
              <w:rPr>
                <w:color w:val="00B050"/>
                <w:sz w:val="32"/>
                <w:szCs w:val="32"/>
                <w:lang w:val="uk-UA"/>
              </w:rPr>
              <w:t xml:space="preserve">                                  ІІ засідання</w:t>
            </w:r>
            <w:r w:rsidR="00F652A7">
              <w:rPr>
                <w:color w:val="00B050"/>
                <w:sz w:val="32"/>
                <w:szCs w:val="32"/>
                <w:lang w:val="uk-UA"/>
              </w:rPr>
              <w:t xml:space="preserve"> (листопад)</w:t>
            </w:r>
          </w:p>
        </w:tc>
      </w:tr>
      <w:tr w:rsidR="006C2110" w:rsidRPr="00B5223E" w:rsidTr="00BA2DAF">
        <w:trPr>
          <w:trHeight w:val="745"/>
        </w:trPr>
        <w:tc>
          <w:tcPr>
            <w:tcW w:w="1139" w:type="dxa"/>
          </w:tcPr>
          <w:p w:rsidR="006C2110" w:rsidRDefault="00EF5FD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lastRenderedPageBreak/>
              <w:t>1</w:t>
            </w: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2</w:t>
            </w: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3</w:t>
            </w: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4</w:t>
            </w: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5</w:t>
            </w: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683944" w:rsidRDefault="00683944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683944" w:rsidRDefault="00683944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BA2DAF" w:rsidRDefault="00BA2DAF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6</w:t>
            </w:r>
          </w:p>
          <w:p w:rsidR="00683944" w:rsidRDefault="00683944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683944" w:rsidRDefault="00683944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683944" w:rsidRPr="00B5223E" w:rsidRDefault="00683944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7</w:t>
            </w:r>
          </w:p>
        </w:tc>
        <w:tc>
          <w:tcPr>
            <w:tcW w:w="4072" w:type="dxa"/>
          </w:tcPr>
          <w:p w:rsidR="00EF5FD0" w:rsidRPr="00EF5FD0" w:rsidRDefault="00EF5FD0" w:rsidP="00EF5FD0">
            <w:pPr>
              <w:rPr>
                <w:b/>
                <w:i/>
                <w:sz w:val="32"/>
                <w:szCs w:val="32"/>
                <w:lang w:val="uk-UA"/>
              </w:rPr>
            </w:pPr>
            <w:proofErr w:type="gramStart"/>
            <w:r w:rsidRPr="00EF5FD0">
              <w:rPr>
                <w:rFonts w:ascii="Times New Roman" w:hAnsi="Times New Roman"/>
                <w:color w:val="00B050"/>
                <w:sz w:val="32"/>
                <w:szCs w:val="32"/>
              </w:rPr>
              <w:lastRenderedPageBreak/>
              <w:t>Про</w:t>
            </w:r>
            <w:proofErr w:type="gramEnd"/>
            <w:r w:rsidRPr="00EF5FD0">
              <w:rPr>
                <w:rFonts w:ascii="Times New Roman" w:hAnsi="Times New Roman"/>
                <w:color w:val="00B050"/>
                <w:sz w:val="32"/>
                <w:szCs w:val="32"/>
              </w:rPr>
              <w:t xml:space="preserve"> роботу  </w:t>
            </w:r>
            <w:proofErr w:type="spellStart"/>
            <w:r w:rsidRPr="00EF5FD0">
              <w:rPr>
                <w:rFonts w:ascii="Times New Roman" w:hAnsi="Times New Roman"/>
                <w:color w:val="00B050"/>
                <w:sz w:val="32"/>
                <w:szCs w:val="32"/>
              </w:rPr>
              <w:t>вчителів</w:t>
            </w:r>
            <w:proofErr w:type="spellEnd"/>
            <w:r w:rsidRPr="00EF5FD0">
              <w:rPr>
                <w:rFonts w:ascii="Times New Roman" w:hAnsi="Times New Roman"/>
                <w:color w:val="00B050"/>
                <w:sz w:val="32"/>
                <w:szCs w:val="32"/>
              </w:rPr>
              <w:t xml:space="preserve"> над </w:t>
            </w:r>
            <w:proofErr w:type="spellStart"/>
            <w:r w:rsidRPr="00EF5FD0">
              <w:rPr>
                <w:rFonts w:ascii="Times New Roman" w:hAnsi="Times New Roman"/>
                <w:color w:val="00B050"/>
                <w:sz w:val="32"/>
                <w:szCs w:val="32"/>
              </w:rPr>
              <w:t>загальношкільною</w:t>
            </w:r>
            <w:proofErr w:type="spellEnd"/>
            <w:r w:rsidRPr="00EF5FD0">
              <w:rPr>
                <w:rFonts w:ascii="Times New Roman" w:hAnsi="Times New Roman"/>
                <w:color w:val="00B050"/>
                <w:sz w:val="32"/>
                <w:szCs w:val="32"/>
              </w:rPr>
              <w:t xml:space="preserve"> проблемою</w:t>
            </w:r>
            <w:r w:rsidRPr="008149B1">
              <w:rPr>
                <w:rFonts w:ascii="Times New Roman" w:hAnsi="Times New Roman"/>
                <w:sz w:val="28"/>
                <w:szCs w:val="28"/>
              </w:rPr>
              <w:t>:</w:t>
            </w:r>
            <w:r w:rsidRPr="006C2110">
              <w:rPr>
                <w:b/>
                <w:i/>
                <w:sz w:val="52"/>
                <w:szCs w:val="52"/>
                <w:lang w:val="uk-UA"/>
              </w:rPr>
              <w:t xml:space="preserve"> </w:t>
            </w:r>
            <w:r w:rsidRPr="00EF5FD0">
              <w:rPr>
                <w:b/>
                <w:i/>
                <w:sz w:val="32"/>
                <w:szCs w:val="32"/>
                <w:lang w:val="uk-UA"/>
              </w:rPr>
              <w:t xml:space="preserve">Впровадження елементів </w:t>
            </w:r>
            <w:proofErr w:type="spellStart"/>
            <w:r w:rsidRPr="00EF5FD0">
              <w:rPr>
                <w:b/>
                <w:i/>
                <w:sz w:val="32"/>
                <w:szCs w:val="32"/>
                <w:lang w:val="uk-UA"/>
              </w:rPr>
              <w:t>особистісно</w:t>
            </w:r>
            <w:proofErr w:type="spellEnd"/>
          </w:p>
          <w:p w:rsidR="00EF5FD0" w:rsidRPr="00EF5FD0" w:rsidRDefault="00EF5FD0" w:rsidP="00EF5FD0">
            <w:pPr>
              <w:rPr>
                <w:b/>
                <w:i/>
                <w:sz w:val="32"/>
                <w:szCs w:val="32"/>
                <w:lang w:val="uk-UA"/>
              </w:rPr>
            </w:pPr>
            <w:r w:rsidRPr="00EF5FD0">
              <w:rPr>
                <w:b/>
                <w:i/>
                <w:sz w:val="32"/>
                <w:szCs w:val="32"/>
                <w:lang w:val="uk-UA"/>
              </w:rPr>
              <w:t xml:space="preserve">зорієнтованого навчання з використанням </w:t>
            </w:r>
          </w:p>
          <w:p w:rsidR="001330E1" w:rsidRDefault="00EF5FD0" w:rsidP="001330E1">
            <w:pPr>
              <w:rPr>
                <w:b/>
                <w:i/>
                <w:sz w:val="32"/>
                <w:szCs w:val="32"/>
                <w:lang w:val="uk-UA"/>
              </w:rPr>
            </w:pPr>
            <w:r w:rsidRPr="00EF5FD0">
              <w:rPr>
                <w:b/>
                <w:i/>
                <w:sz w:val="32"/>
                <w:szCs w:val="32"/>
                <w:lang w:val="uk-UA"/>
              </w:rPr>
              <w:t xml:space="preserve">ІКТ в </w:t>
            </w:r>
            <w:proofErr w:type="spellStart"/>
            <w:r w:rsidRPr="00EF5FD0">
              <w:rPr>
                <w:b/>
                <w:i/>
                <w:sz w:val="32"/>
                <w:szCs w:val="32"/>
                <w:lang w:val="uk-UA"/>
              </w:rPr>
              <w:t>навчально</w:t>
            </w:r>
            <w:proofErr w:type="spellEnd"/>
            <w:r w:rsidRPr="00EF5FD0">
              <w:rPr>
                <w:b/>
                <w:i/>
                <w:sz w:val="32"/>
                <w:szCs w:val="32"/>
                <w:lang w:val="uk-UA"/>
              </w:rPr>
              <w:t xml:space="preserve"> – виховному процесі.</w:t>
            </w:r>
          </w:p>
          <w:p w:rsidR="001330E1" w:rsidRDefault="001330E1" w:rsidP="001330E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5501F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   </w:t>
            </w:r>
          </w:p>
          <w:p w:rsidR="001330E1" w:rsidRPr="00BA2DAF" w:rsidRDefault="001330E1" w:rsidP="001330E1">
            <w:pPr>
              <w:rPr>
                <w:rFonts w:ascii="Times New Roman" w:hAnsi="Times New Roman" w:cs="Times New Roman"/>
                <w:color w:val="00B050"/>
                <w:sz w:val="36"/>
                <w:szCs w:val="36"/>
                <w:lang w:val="uk-UA"/>
              </w:rPr>
            </w:pPr>
            <w:r w:rsidRPr="0085501F">
              <w:rPr>
                <w:rStyle w:val="apple-converted-space"/>
                <w:rFonts w:ascii="Times New Roman" w:hAnsi="Times New Roman" w:cs="Times New Roman"/>
                <w:sz w:val="36"/>
                <w:szCs w:val="36"/>
                <w:lang w:val="uk-UA"/>
              </w:rPr>
              <w:t> </w:t>
            </w:r>
            <w:r w:rsidRPr="00BA2DAF">
              <w:rPr>
                <w:rFonts w:ascii="Times New Roman" w:hAnsi="Times New Roman" w:cs="Times New Roman"/>
                <w:color w:val="00B050"/>
                <w:sz w:val="36"/>
                <w:szCs w:val="36"/>
                <w:lang w:val="uk-UA"/>
              </w:rPr>
              <w:t>Курсова перепідготовка та атестація  вчителів у 2013 – 2014 н. р.</w:t>
            </w:r>
          </w:p>
          <w:p w:rsidR="001330E1" w:rsidRPr="00BA2DAF" w:rsidRDefault="001330E1" w:rsidP="001330E1">
            <w:pPr>
              <w:rPr>
                <w:rFonts w:ascii="Times New Roman" w:hAnsi="Times New Roman" w:cs="Times New Roman"/>
                <w:color w:val="00B050"/>
                <w:sz w:val="36"/>
                <w:szCs w:val="36"/>
                <w:lang w:val="uk-UA"/>
              </w:rPr>
            </w:pPr>
            <w:r w:rsidRPr="00BA2DAF">
              <w:rPr>
                <w:rFonts w:ascii="Times New Roman" w:hAnsi="Times New Roman" w:cs="Times New Roman"/>
                <w:color w:val="00B050"/>
                <w:sz w:val="36"/>
                <w:szCs w:val="36"/>
                <w:lang w:val="uk-UA"/>
              </w:rPr>
              <w:t>   </w:t>
            </w:r>
          </w:p>
          <w:p w:rsidR="001330E1" w:rsidRPr="00BA2DAF" w:rsidRDefault="001330E1" w:rsidP="001330E1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 w:rsidRPr="0085501F">
              <w:rPr>
                <w:rStyle w:val="apple-converted-space"/>
                <w:rFonts w:ascii="Times New Roman" w:hAnsi="Times New Roman" w:cs="Times New Roman"/>
                <w:sz w:val="36"/>
                <w:szCs w:val="36"/>
                <w:lang w:val="uk-UA"/>
              </w:rPr>
              <w:t> </w:t>
            </w:r>
            <w:r w:rsidRPr="00BA2DAF">
              <w:rPr>
                <w:rFonts w:ascii="Times New Roman" w:hAnsi="Times New Roman" w:cs="Times New Roman"/>
                <w:color w:val="00B050"/>
                <w:sz w:val="36"/>
                <w:szCs w:val="36"/>
                <w:lang w:val="uk-UA"/>
              </w:rPr>
              <w:t>Про результати участі учнів у І етапі та стан їх підготовки учнів до участі у ІІ етапі Всеукраїнських олімпіад з базових дисциплін, конкурсі-захисті науково-дослідницьких робіт МАН, інтелектуальних та творчих конкурсах.</w:t>
            </w:r>
          </w:p>
          <w:p w:rsidR="001330E1" w:rsidRPr="00BA2DAF" w:rsidRDefault="001330E1" w:rsidP="001330E1">
            <w:pPr>
              <w:pStyle w:val="a7"/>
              <w:rPr>
                <w:color w:val="00B050"/>
                <w:sz w:val="36"/>
                <w:szCs w:val="36"/>
              </w:rPr>
            </w:pPr>
            <w:r w:rsidRPr="00BA2DAF">
              <w:rPr>
                <w:color w:val="00B050"/>
                <w:sz w:val="36"/>
                <w:szCs w:val="36"/>
                <w:lang w:val="uk-UA"/>
              </w:rPr>
              <w:t>   </w:t>
            </w:r>
            <w:r w:rsidRPr="00BA2DAF">
              <w:rPr>
                <w:rStyle w:val="apple-converted-space"/>
                <w:color w:val="00B050"/>
                <w:sz w:val="36"/>
                <w:szCs w:val="36"/>
                <w:lang w:val="uk-UA"/>
              </w:rPr>
              <w:t> </w:t>
            </w:r>
            <w:r w:rsidRPr="00BA2DAF">
              <w:rPr>
                <w:color w:val="00B050"/>
                <w:sz w:val="36"/>
                <w:szCs w:val="36"/>
                <w:lang w:val="uk-UA"/>
              </w:rPr>
              <w:t>Про підготовку до участі у конкурсі «Учитель року».</w:t>
            </w:r>
          </w:p>
          <w:p w:rsidR="001330E1" w:rsidRPr="00BA2DAF" w:rsidRDefault="001330E1" w:rsidP="001330E1">
            <w:pPr>
              <w:pStyle w:val="a7"/>
              <w:rPr>
                <w:color w:val="00B050"/>
                <w:sz w:val="36"/>
                <w:szCs w:val="36"/>
              </w:rPr>
            </w:pPr>
            <w:r w:rsidRPr="00BA2DAF">
              <w:rPr>
                <w:color w:val="00B050"/>
                <w:sz w:val="36"/>
                <w:szCs w:val="36"/>
                <w:lang w:val="uk-UA"/>
              </w:rPr>
              <w:t>  </w:t>
            </w:r>
            <w:r w:rsidRPr="00BA2DAF">
              <w:rPr>
                <w:rStyle w:val="apple-converted-space"/>
                <w:color w:val="00B050"/>
                <w:sz w:val="36"/>
                <w:szCs w:val="36"/>
                <w:lang w:val="uk-UA"/>
              </w:rPr>
              <w:t> </w:t>
            </w:r>
            <w:r w:rsidRPr="00BA2DAF">
              <w:rPr>
                <w:color w:val="00B050"/>
                <w:sz w:val="36"/>
                <w:szCs w:val="36"/>
                <w:lang w:val="uk-UA"/>
              </w:rPr>
              <w:t>Про організацію проведення тижня відкритих уроків «Пошук».</w:t>
            </w:r>
          </w:p>
          <w:p w:rsidR="001330E1" w:rsidRPr="00BA2DAF" w:rsidRDefault="001330E1" w:rsidP="001330E1">
            <w:pPr>
              <w:pStyle w:val="a7"/>
              <w:rPr>
                <w:color w:val="00B050"/>
                <w:sz w:val="36"/>
                <w:szCs w:val="36"/>
              </w:rPr>
            </w:pPr>
            <w:r w:rsidRPr="00BA2DAF">
              <w:rPr>
                <w:color w:val="00B050"/>
                <w:sz w:val="36"/>
                <w:szCs w:val="36"/>
                <w:lang w:val="uk-UA"/>
              </w:rPr>
              <w:t>  </w:t>
            </w:r>
            <w:r w:rsidRPr="00BA2DAF">
              <w:rPr>
                <w:rStyle w:val="apple-converted-space"/>
                <w:color w:val="00B050"/>
                <w:sz w:val="36"/>
                <w:szCs w:val="36"/>
                <w:lang w:val="uk-UA"/>
              </w:rPr>
              <w:t> </w:t>
            </w:r>
            <w:r w:rsidRPr="00BA2DAF">
              <w:rPr>
                <w:color w:val="00B050"/>
                <w:sz w:val="36"/>
                <w:szCs w:val="36"/>
                <w:lang w:val="uk-UA"/>
              </w:rPr>
              <w:t>Про стан проведення</w:t>
            </w:r>
            <w:r w:rsidRPr="0085501F">
              <w:rPr>
                <w:sz w:val="36"/>
                <w:szCs w:val="36"/>
                <w:lang w:val="uk-UA"/>
              </w:rPr>
              <w:t xml:space="preserve"> </w:t>
            </w:r>
            <w:r w:rsidRPr="00BA2DAF">
              <w:rPr>
                <w:color w:val="00B050"/>
                <w:sz w:val="36"/>
                <w:szCs w:val="36"/>
                <w:lang w:val="uk-UA"/>
              </w:rPr>
              <w:lastRenderedPageBreak/>
              <w:t>предметних тижнів.</w:t>
            </w:r>
          </w:p>
          <w:p w:rsidR="001330E1" w:rsidRPr="00BA2DAF" w:rsidRDefault="001330E1" w:rsidP="001330E1">
            <w:pPr>
              <w:pStyle w:val="a7"/>
              <w:rPr>
                <w:color w:val="00B050"/>
                <w:sz w:val="36"/>
                <w:szCs w:val="36"/>
              </w:rPr>
            </w:pPr>
            <w:r w:rsidRPr="00BA2DAF">
              <w:rPr>
                <w:color w:val="00B050"/>
                <w:sz w:val="36"/>
                <w:szCs w:val="36"/>
                <w:lang w:val="uk-UA"/>
              </w:rPr>
              <w:t>  </w:t>
            </w:r>
            <w:r w:rsidRPr="00BA2DAF">
              <w:rPr>
                <w:rStyle w:val="apple-converted-space"/>
                <w:color w:val="00B050"/>
                <w:sz w:val="36"/>
                <w:szCs w:val="36"/>
                <w:lang w:val="uk-UA"/>
              </w:rPr>
              <w:t> </w:t>
            </w:r>
            <w:r w:rsidRPr="00BA2DAF">
              <w:rPr>
                <w:color w:val="00B050"/>
                <w:sz w:val="36"/>
                <w:szCs w:val="36"/>
                <w:lang w:val="uk-UA"/>
              </w:rPr>
              <w:t>Огляд нормативних, директивних документів, новинок психолого-педагогічної літератури.</w:t>
            </w:r>
          </w:p>
          <w:p w:rsidR="006C2110" w:rsidRPr="00BA2DAF" w:rsidRDefault="006C2110">
            <w:pPr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  <w:p w:rsidR="00EF5FD0" w:rsidRPr="00EF5FD0" w:rsidRDefault="00EF5FD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</w:tc>
        <w:tc>
          <w:tcPr>
            <w:tcW w:w="1418" w:type="dxa"/>
            <w:gridSpan w:val="3"/>
          </w:tcPr>
          <w:p w:rsidR="006C2110" w:rsidRPr="00B5223E" w:rsidRDefault="006C211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6C2110" w:rsidRPr="00B5223E" w:rsidRDefault="006C211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</w:tc>
      </w:tr>
      <w:tr w:rsidR="00BA2DAF" w:rsidRPr="00B5223E" w:rsidTr="00F22D49">
        <w:tc>
          <w:tcPr>
            <w:tcW w:w="9322" w:type="dxa"/>
            <w:gridSpan w:val="10"/>
          </w:tcPr>
          <w:p w:rsidR="00BA2DAF" w:rsidRPr="00BA2DAF" w:rsidRDefault="00BA2DAF">
            <w:pPr>
              <w:rPr>
                <w:b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lastRenderedPageBreak/>
              <w:t xml:space="preserve">                                      </w:t>
            </w:r>
            <w:r>
              <w:rPr>
                <w:b/>
                <w:color w:val="00B050"/>
                <w:sz w:val="32"/>
                <w:szCs w:val="32"/>
                <w:lang w:val="uk-UA"/>
              </w:rPr>
              <w:t xml:space="preserve"> ІІІ засідання</w:t>
            </w:r>
            <w:r w:rsidR="00A54CB0">
              <w:rPr>
                <w:b/>
                <w:color w:val="00B050"/>
                <w:sz w:val="32"/>
                <w:szCs w:val="32"/>
                <w:lang w:val="uk-UA"/>
              </w:rPr>
              <w:t xml:space="preserve"> (січень)</w:t>
            </w:r>
          </w:p>
        </w:tc>
      </w:tr>
      <w:tr w:rsidR="006C2110" w:rsidRPr="00B5223E" w:rsidTr="000A77BD">
        <w:trPr>
          <w:trHeight w:val="272"/>
        </w:trPr>
        <w:tc>
          <w:tcPr>
            <w:tcW w:w="1139" w:type="dxa"/>
          </w:tcPr>
          <w:p w:rsidR="006C211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1</w:t>
            </w: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2</w:t>
            </w: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3</w:t>
            </w: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683944" w:rsidRDefault="00683944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4</w:t>
            </w: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5</w:t>
            </w: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Pr="00B5223E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</w:tc>
        <w:tc>
          <w:tcPr>
            <w:tcW w:w="4072" w:type="dxa"/>
          </w:tcPr>
          <w:p w:rsidR="00BA2DAF" w:rsidRPr="00A54CB0" w:rsidRDefault="00BA2DAF" w:rsidP="00A54CB0">
            <w:pPr>
              <w:pStyle w:val="a7"/>
              <w:jc w:val="both"/>
              <w:rPr>
                <w:color w:val="00B050"/>
                <w:sz w:val="36"/>
                <w:szCs w:val="36"/>
              </w:rPr>
            </w:pPr>
            <w:r w:rsidRPr="00A54CB0">
              <w:rPr>
                <w:color w:val="00B050"/>
                <w:sz w:val="36"/>
                <w:szCs w:val="36"/>
                <w:lang w:val="uk-UA"/>
              </w:rPr>
              <w:lastRenderedPageBreak/>
              <w:t xml:space="preserve"> Використання методу </w:t>
            </w:r>
            <w:proofErr w:type="spellStart"/>
            <w:r w:rsidRPr="00A54CB0">
              <w:rPr>
                <w:color w:val="00B050"/>
                <w:sz w:val="36"/>
                <w:szCs w:val="36"/>
                <w:lang w:val="uk-UA"/>
              </w:rPr>
              <w:t>портфоліо</w:t>
            </w:r>
            <w:proofErr w:type="spellEnd"/>
            <w:r w:rsidRPr="00A54CB0">
              <w:rPr>
                <w:color w:val="00B050"/>
                <w:sz w:val="36"/>
                <w:szCs w:val="36"/>
                <w:lang w:val="uk-UA"/>
              </w:rPr>
              <w:t xml:space="preserve"> у навчальній та методичній роботі як засобу самоорганізації та самоконтролю розвитку  особистості.</w:t>
            </w:r>
          </w:p>
          <w:p w:rsidR="00BA2DAF" w:rsidRPr="00A54CB0" w:rsidRDefault="00BA2DAF" w:rsidP="00A54CB0">
            <w:pPr>
              <w:pStyle w:val="a7"/>
              <w:jc w:val="both"/>
              <w:rPr>
                <w:color w:val="00B050"/>
                <w:sz w:val="36"/>
                <w:szCs w:val="36"/>
              </w:rPr>
            </w:pPr>
            <w:r w:rsidRPr="00A54CB0">
              <w:rPr>
                <w:rStyle w:val="apple-converted-space"/>
                <w:b/>
                <w:bCs/>
                <w:color w:val="00B050"/>
                <w:sz w:val="36"/>
                <w:szCs w:val="36"/>
                <w:lang w:val="uk-UA"/>
              </w:rPr>
              <w:t> </w:t>
            </w:r>
            <w:r w:rsidRPr="00A54CB0">
              <w:rPr>
                <w:color w:val="00B050"/>
                <w:sz w:val="36"/>
                <w:szCs w:val="36"/>
                <w:lang w:val="uk-UA"/>
              </w:rPr>
              <w:t>Про підготовку до проведення тижня педагогічної майстерності.</w:t>
            </w:r>
          </w:p>
          <w:p w:rsidR="00BA2DAF" w:rsidRPr="00A54CB0" w:rsidRDefault="00BA2DAF" w:rsidP="00A54CB0">
            <w:pPr>
              <w:pStyle w:val="a7"/>
              <w:jc w:val="both"/>
              <w:rPr>
                <w:color w:val="00B050"/>
                <w:sz w:val="36"/>
                <w:szCs w:val="36"/>
              </w:rPr>
            </w:pPr>
            <w:r w:rsidRPr="00A54CB0">
              <w:rPr>
                <w:rStyle w:val="apple-converted-space"/>
                <w:color w:val="00B050"/>
                <w:sz w:val="36"/>
                <w:szCs w:val="36"/>
                <w:lang w:val="uk-UA"/>
              </w:rPr>
              <w:t> </w:t>
            </w:r>
            <w:r w:rsidRPr="00A54CB0">
              <w:rPr>
                <w:color w:val="00B050"/>
                <w:sz w:val="36"/>
                <w:szCs w:val="36"/>
                <w:lang w:val="uk-UA"/>
              </w:rPr>
              <w:t> Підготовка методичних та дидактичних матеріалів учителів НВК  до ярмарку педагогічних інновацій. Затвердження методичних розробок учителів.</w:t>
            </w:r>
          </w:p>
          <w:p w:rsidR="00BA2DAF" w:rsidRPr="00A54CB0" w:rsidRDefault="00BA2DAF" w:rsidP="00A54CB0">
            <w:pPr>
              <w:pStyle w:val="a7"/>
              <w:jc w:val="both"/>
              <w:rPr>
                <w:color w:val="00B050"/>
                <w:sz w:val="36"/>
                <w:szCs w:val="36"/>
              </w:rPr>
            </w:pPr>
            <w:r w:rsidRPr="00A54CB0">
              <w:rPr>
                <w:color w:val="00B050"/>
                <w:sz w:val="36"/>
                <w:szCs w:val="36"/>
                <w:lang w:val="uk-UA"/>
              </w:rPr>
              <w:t xml:space="preserve"> Моніторинг навчальних досягнень учнів за І семестр.</w:t>
            </w:r>
          </w:p>
          <w:p w:rsidR="006C2110" w:rsidRPr="00683944" w:rsidRDefault="00BA2DAF" w:rsidP="00683944">
            <w:pPr>
              <w:pStyle w:val="a7"/>
              <w:jc w:val="both"/>
              <w:rPr>
                <w:color w:val="00B050"/>
                <w:sz w:val="36"/>
                <w:szCs w:val="36"/>
              </w:rPr>
            </w:pPr>
            <w:r w:rsidRPr="00A54CB0">
              <w:rPr>
                <w:rStyle w:val="apple-converted-space"/>
                <w:color w:val="00B050"/>
                <w:sz w:val="36"/>
                <w:szCs w:val="36"/>
                <w:lang w:val="uk-UA"/>
              </w:rPr>
              <w:t> </w:t>
            </w:r>
            <w:r w:rsidRPr="00A54CB0">
              <w:rPr>
                <w:color w:val="00B050"/>
                <w:sz w:val="36"/>
                <w:szCs w:val="36"/>
                <w:lang w:val="uk-UA"/>
              </w:rPr>
              <w:t xml:space="preserve">Огляд нормативних, </w:t>
            </w:r>
            <w:r w:rsidRPr="00A54CB0">
              <w:rPr>
                <w:color w:val="00B050"/>
                <w:sz w:val="36"/>
                <w:szCs w:val="36"/>
                <w:lang w:val="uk-UA"/>
              </w:rPr>
              <w:lastRenderedPageBreak/>
              <w:t>директивних документів, новинок психолого-педагогічної літератури.</w:t>
            </w:r>
          </w:p>
        </w:tc>
        <w:tc>
          <w:tcPr>
            <w:tcW w:w="1418" w:type="dxa"/>
            <w:gridSpan w:val="3"/>
          </w:tcPr>
          <w:p w:rsidR="006C2110" w:rsidRPr="00A54CB0" w:rsidRDefault="006C211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</w:tc>
        <w:tc>
          <w:tcPr>
            <w:tcW w:w="2693" w:type="dxa"/>
            <w:gridSpan w:val="5"/>
          </w:tcPr>
          <w:p w:rsidR="006C2110" w:rsidRPr="00B5223E" w:rsidRDefault="006C211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</w:tc>
      </w:tr>
      <w:tr w:rsidR="00A54CB0" w:rsidRPr="00B5223E" w:rsidTr="004D56BB">
        <w:trPr>
          <w:trHeight w:val="460"/>
        </w:trPr>
        <w:tc>
          <w:tcPr>
            <w:tcW w:w="9322" w:type="dxa"/>
            <w:gridSpan w:val="10"/>
            <w:tcBorders>
              <w:bottom w:val="single" w:sz="4" w:space="0" w:color="auto"/>
            </w:tcBorders>
          </w:tcPr>
          <w:p w:rsidR="00A54CB0" w:rsidRP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lastRenderedPageBreak/>
              <w:t xml:space="preserve">                                        IV</w:t>
            </w:r>
            <w:r w:rsidR="00F652A7">
              <w:rPr>
                <w:b/>
                <w:i/>
                <w:color w:val="00B050"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засідання</w:t>
            </w:r>
            <w:r w:rsidR="00F652A7">
              <w:rPr>
                <w:b/>
                <w:i/>
                <w:color w:val="00B050"/>
                <w:sz w:val="32"/>
                <w:szCs w:val="32"/>
                <w:lang w:val="uk-UA"/>
              </w:rPr>
              <w:t xml:space="preserve"> (березень)</w:t>
            </w:r>
          </w:p>
        </w:tc>
      </w:tr>
      <w:tr w:rsidR="00A54CB0" w:rsidRPr="00A54CB0" w:rsidTr="00C5429C">
        <w:trPr>
          <w:trHeight w:val="697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1</w:t>
            </w: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2</w:t>
            </w: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3</w:t>
            </w: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4</w:t>
            </w: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5</w:t>
            </w: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6</w:t>
            </w: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A54CB0" w:rsidRP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</w:tc>
        <w:tc>
          <w:tcPr>
            <w:tcW w:w="4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CB0" w:rsidRPr="00A54CB0" w:rsidRDefault="00A54CB0" w:rsidP="00A54CB0">
            <w:pPr>
              <w:pStyle w:val="a7"/>
              <w:jc w:val="both"/>
              <w:rPr>
                <w:color w:val="00B050"/>
                <w:sz w:val="32"/>
                <w:szCs w:val="32"/>
              </w:rPr>
            </w:pPr>
            <w:r w:rsidRPr="00A54CB0">
              <w:rPr>
                <w:color w:val="00B050"/>
                <w:sz w:val="32"/>
                <w:szCs w:val="32"/>
                <w:lang w:val="uk-UA"/>
              </w:rPr>
              <w:t>      Результати моніторингу творчої активності та професійної компетенції педагогів у І семестрі.</w:t>
            </w:r>
          </w:p>
          <w:p w:rsidR="00A54CB0" w:rsidRPr="00A54CB0" w:rsidRDefault="00A54CB0" w:rsidP="00A54CB0">
            <w:pPr>
              <w:pStyle w:val="a7"/>
              <w:jc w:val="both"/>
              <w:rPr>
                <w:color w:val="00B050"/>
                <w:sz w:val="32"/>
                <w:szCs w:val="32"/>
                <w:lang w:val="uk-UA"/>
              </w:rPr>
            </w:pPr>
            <w:r w:rsidRPr="00A54CB0">
              <w:rPr>
                <w:color w:val="00B050"/>
                <w:sz w:val="32"/>
                <w:szCs w:val="32"/>
                <w:lang w:val="uk-UA"/>
              </w:rPr>
              <w:t> </w:t>
            </w:r>
            <w:r w:rsidRPr="00A54CB0">
              <w:rPr>
                <w:rStyle w:val="apple-converted-space"/>
                <w:color w:val="00B050"/>
                <w:sz w:val="32"/>
                <w:szCs w:val="32"/>
                <w:lang w:val="uk-UA"/>
              </w:rPr>
              <w:t> </w:t>
            </w:r>
            <w:r w:rsidRPr="00A54CB0">
              <w:rPr>
                <w:color w:val="00B050"/>
                <w:sz w:val="32"/>
                <w:szCs w:val="32"/>
                <w:lang w:val="uk-UA"/>
              </w:rPr>
              <w:t>Про хід атестації вчителів. Творчий звіт учителів, які атестуються на кваліфікаційну категорію «Спеціаліст вищої категорії».</w:t>
            </w:r>
          </w:p>
          <w:p w:rsidR="00A54CB0" w:rsidRPr="00A54CB0" w:rsidRDefault="00A54CB0" w:rsidP="00A54CB0">
            <w:pPr>
              <w:pStyle w:val="a7"/>
              <w:jc w:val="both"/>
              <w:rPr>
                <w:color w:val="00B050"/>
                <w:sz w:val="32"/>
                <w:szCs w:val="32"/>
                <w:lang w:val="uk-UA"/>
              </w:rPr>
            </w:pPr>
            <w:r w:rsidRPr="00A54CB0">
              <w:rPr>
                <w:color w:val="00B050"/>
                <w:sz w:val="32"/>
                <w:szCs w:val="32"/>
                <w:lang w:val="uk-UA"/>
              </w:rPr>
              <w:t>  Підсумки  конкурсу «Учитель року».</w:t>
            </w:r>
          </w:p>
          <w:p w:rsidR="00A54CB0" w:rsidRPr="00A54CB0" w:rsidRDefault="00A54CB0" w:rsidP="00A54CB0">
            <w:pPr>
              <w:pStyle w:val="a7"/>
              <w:jc w:val="both"/>
              <w:rPr>
                <w:color w:val="00B050"/>
                <w:sz w:val="32"/>
                <w:szCs w:val="32"/>
                <w:lang w:val="uk-UA"/>
              </w:rPr>
            </w:pPr>
            <w:r w:rsidRPr="00A54CB0">
              <w:rPr>
                <w:color w:val="00B050"/>
                <w:sz w:val="32"/>
                <w:szCs w:val="32"/>
                <w:lang w:val="uk-UA"/>
              </w:rPr>
              <w:t>   </w:t>
            </w:r>
            <w:r w:rsidRPr="00A54CB0">
              <w:rPr>
                <w:rStyle w:val="apple-converted-space"/>
                <w:color w:val="00B050"/>
                <w:sz w:val="32"/>
                <w:szCs w:val="32"/>
                <w:lang w:val="uk-UA"/>
              </w:rPr>
              <w:t> </w:t>
            </w:r>
            <w:r w:rsidRPr="00A54CB0">
              <w:rPr>
                <w:color w:val="00B050"/>
                <w:sz w:val="32"/>
                <w:szCs w:val="32"/>
                <w:lang w:val="uk-UA"/>
              </w:rPr>
              <w:t>Результати моніторингового дослідження рівня вимогливості вчителів.</w:t>
            </w:r>
          </w:p>
          <w:p w:rsidR="00A54CB0" w:rsidRPr="00A54CB0" w:rsidRDefault="00A54CB0" w:rsidP="00A54CB0">
            <w:pPr>
              <w:pStyle w:val="a7"/>
              <w:rPr>
                <w:color w:val="00B050"/>
                <w:sz w:val="32"/>
                <w:szCs w:val="32"/>
              </w:rPr>
            </w:pPr>
            <w:r w:rsidRPr="00A54CB0">
              <w:rPr>
                <w:color w:val="00B050"/>
                <w:sz w:val="32"/>
                <w:szCs w:val="32"/>
                <w:lang w:val="uk-UA"/>
              </w:rPr>
              <w:t>  </w:t>
            </w:r>
            <w:r w:rsidRPr="00A54CB0">
              <w:rPr>
                <w:rStyle w:val="apple-converted-space"/>
                <w:color w:val="00B050"/>
                <w:sz w:val="32"/>
                <w:szCs w:val="32"/>
                <w:lang w:val="uk-UA"/>
              </w:rPr>
              <w:t> </w:t>
            </w:r>
            <w:r w:rsidRPr="00A54CB0">
              <w:rPr>
                <w:color w:val="00B050"/>
                <w:sz w:val="32"/>
                <w:szCs w:val="32"/>
                <w:lang w:val="uk-UA"/>
              </w:rPr>
              <w:t>Про забезпечення належної підготовки учнів вип</w:t>
            </w:r>
            <w:r w:rsidR="00683944">
              <w:rPr>
                <w:color w:val="00B050"/>
                <w:sz w:val="32"/>
                <w:szCs w:val="32"/>
                <w:lang w:val="uk-UA"/>
              </w:rPr>
              <w:t xml:space="preserve">ускних класів до  </w:t>
            </w:r>
            <w:r w:rsidRPr="00A54CB0">
              <w:rPr>
                <w:color w:val="00B050"/>
                <w:sz w:val="32"/>
                <w:szCs w:val="32"/>
                <w:lang w:val="uk-UA"/>
              </w:rPr>
              <w:t xml:space="preserve"> ДПА.</w:t>
            </w:r>
          </w:p>
          <w:p w:rsidR="00A54CB0" w:rsidRPr="00182381" w:rsidRDefault="00A54CB0" w:rsidP="00A54CB0">
            <w:pPr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A54CB0">
              <w:rPr>
                <w:rStyle w:val="apple-converted-space"/>
                <w:rFonts w:ascii="Times New Roman" w:hAnsi="Times New Roman" w:cs="Times New Roman"/>
                <w:color w:val="00B050"/>
                <w:sz w:val="32"/>
                <w:szCs w:val="32"/>
                <w:lang w:val="uk-UA"/>
              </w:rPr>
              <w:t> </w:t>
            </w:r>
            <w:r w:rsidRPr="00A54CB0">
              <w:rPr>
                <w:rFonts w:ascii="Times New Roman" w:hAnsi="Times New Roman" w:cs="Times New Roman"/>
                <w:color w:val="00B050"/>
                <w:sz w:val="32"/>
                <w:szCs w:val="32"/>
                <w:lang w:val="uk-UA"/>
              </w:rPr>
              <w:t>Про підготовку до проведення науково-практичної конференції за підсумками роботи навчального закладу над реалізацією науково-методичної проблемної теми</w:t>
            </w:r>
            <w:r w:rsidRPr="00A54CB0">
              <w:rPr>
                <w:rStyle w:val="apple-converted-space"/>
                <w:rFonts w:ascii="Times New Roman" w:hAnsi="Times New Roman" w:cs="Times New Roman"/>
                <w:color w:val="00B050"/>
                <w:sz w:val="32"/>
                <w:szCs w:val="32"/>
                <w:lang w:val="uk-UA"/>
              </w:rPr>
              <w:t> </w:t>
            </w:r>
            <w:r w:rsidR="00182381">
              <w:rPr>
                <w:rFonts w:ascii="Times New Roman" w:hAnsi="Times New Roman" w:cs="Times New Roman"/>
                <w:b/>
                <w:bCs/>
                <w:color w:val="00B050"/>
                <w:sz w:val="32"/>
                <w:szCs w:val="32"/>
                <w:lang w:val="uk-UA"/>
              </w:rPr>
              <w:t xml:space="preserve"> </w:t>
            </w:r>
            <w:r w:rsidR="00182381" w:rsidRPr="00182381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  <w:lang w:val="uk-UA"/>
              </w:rPr>
              <w:t>«</w:t>
            </w:r>
            <w:r w:rsidRPr="00182381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Впровадження елементів </w:t>
            </w:r>
            <w:proofErr w:type="spellStart"/>
            <w:r w:rsidRPr="00182381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>особистісно</w:t>
            </w:r>
            <w:proofErr w:type="spellEnd"/>
          </w:p>
          <w:p w:rsidR="00A54CB0" w:rsidRPr="00182381" w:rsidRDefault="00A54CB0" w:rsidP="00A54CB0">
            <w:pPr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</w:pPr>
            <w:r w:rsidRPr="00182381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зорієнтованого навчання з використанням </w:t>
            </w:r>
          </w:p>
          <w:p w:rsidR="00A54CB0" w:rsidRPr="00A54CB0" w:rsidRDefault="00A54CB0" w:rsidP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 w:rsidRPr="00182381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ІКТ в </w:t>
            </w:r>
            <w:proofErr w:type="spellStart"/>
            <w:r w:rsidRPr="00182381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>навчально</w:t>
            </w:r>
            <w:proofErr w:type="spellEnd"/>
            <w:r w:rsidRPr="00182381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 xml:space="preserve"> – виховному </w:t>
            </w:r>
            <w:r w:rsidRPr="00182381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lastRenderedPageBreak/>
              <w:t>процесі</w:t>
            </w:r>
            <w:r w:rsidR="00182381">
              <w:rPr>
                <w:b/>
                <w:i/>
                <w:color w:val="000000" w:themeColor="text1"/>
                <w:sz w:val="32"/>
                <w:szCs w:val="32"/>
                <w:lang w:val="uk-UA"/>
              </w:rPr>
              <w:t>»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4CB0" w:rsidRP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CB0" w:rsidRP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</w:tc>
      </w:tr>
      <w:tr w:rsidR="00A54CB0" w:rsidRPr="00A54CB0" w:rsidTr="00A54CB0">
        <w:trPr>
          <w:trHeight w:val="697"/>
        </w:trPr>
        <w:tc>
          <w:tcPr>
            <w:tcW w:w="932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54CB0" w:rsidRP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lastRenderedPageBreak/>
              <w:t xml:space="preserve">                                  V</w:t>
            </w:r>
            <w:r w:rsidR="00F652A7">
              <w:rPr>
                <w:b/>
                <w:i/>
                <w:color w:val="00B050"/>
                <w:sz w:val="32"/>
                <w:szCs w:val="32"/>
                <w:lang w:val="uk-UA"/>
              </w:rPr>
              <w:t xml:space="preserve"> </w:t>
            </w: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засідання</w:t>
            </w:r>
            <w:r w:rsidR="00F652A7">
              <w:rPr>
                <w:b/>
                <w:i/>
                <w:color w:val="00B050"/>
                <w:sz w:val="32"/>
                <w:szCs w:val="32"/>
                <w:lang w:val="uk-UA"/>
              </w:rPr>
              <w:t>(травень)</w:t>
            </w:r>
          </w:p>
        </w:tc>
      </w:tr>
      <w:tr w:rsidR="00A54CB0" w:rsidRPr="00A54CB0" w:rsidTr="000A77BD">
        <w:trPr>
          <w:trHeight w:val="4666"/>
        </w:trPr>
        <w:tc>
          <w:tcPr>
            <w:tcW w:w="1139" w:type="dxa"/>
            <w:tcBorders>
              <w:top w:val="single" w:sz="4" w:space="0" w:color="auto"/>
            </w:tcBorders>
          </w:tcPr>
          <w:p w:rsidR="00A54CB0" w:rsidRDefault="00F652A7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1</w:t>
            </w:r>
          </w:p>
          <w:p w:rsidR="00F652A7" w:rsidRDefault="00F652A7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F652A7" w:rsidRDefault="00F652A7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F652A7" w:rsidRDefault="00F652A7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2</w:t>
            </w:r>
          </w:p>
          <w:p w:rsidR="00F652A7" w:rsidRDefault="00F652A7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F652A7" w:rsidRDefault="00F652A7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F652A7" w:rsidRDefault="00F652A7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414B38" w:rsidRDefault="00414B38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414B38" w:rsidRDefault="00414B38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  <w:p w:rsidR="00F652A7" w:rsidRDefault="00F652A7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b/>
                <w:i/>
                <w:color w:val="00B050"/>
                <w:sz w:val="32"/>
                <w:szCs w:val="32"/>
                <w:lang w:val="uk-UA"/>
              </w:rPr>
              <w:t>3</w:t>
            </w:r>
          </w:p>
          <w:p w:rsidR="00182381" w:rsidRDefault="00182381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</w:tc>
        <w:tc>
          <w:tcPr>
            <w:tcW w:w="4781" w:type="dxa"/>
            <w:gridSpan w:val="3"/>
            <w:tcBorders>
              <w:top w:val="single" w:sz="4" w:space="0" w:color="auto"/>
            </w:tcBorders>
          </w:tcPr>
          <w:p w:rsidR="00F652A7" w:rsidRPr="00F652A7" w:rsidRDefault="00F652A7" w:rsidP="00F652A7">
            <w:pPr>
              <w:pStyle w:val="a7"/>
              <w:ind w:left="360"/>
              <w:rPr>
                <w:color w:val="00B050"/>
                <w:sz w:val="32"/>
                <w:szCs w:val="32"/>
                <w:lang w:val="uk-UA"/>
              </w:rPr>
            </w:pPr>
            <w:r w:rsidRPr="00F652A7">
              <w:rPr>
                <w:color w:val="00B050"/>
                <w:sz w:val="32"/>
                <w:szCs w:val="32"/>
                <w:lang w:val="uk-UA"/>
              </w:rPr>
              <w:t> Експертна оцінка методичної роботи НВК у 2013-2014 н .р.</w:t>
            </w:r>
          </w:p>
          <w:p w:rsidR="00F652A7" w:rsidRPr="00F652A7" w:rsidRDefault="00F652A7" w:rsidP="00F652A7">
            <w:pPr>
              <w:pStyle w:val="a7"/>
              <w:rPr>
                <w:color w:val="00B050"/>
                <w:sz w:val="32"/>
                <w:szCs w:val="32"/>
                <w:lang w:val="uk-UA"/>
              </w:rPr>
            </w:pPr>
            <w:r w:rsidRPr="00F652A7">
              <w:rPr>
                <w:color w:val="00B050"/>
                <w:lang w:val="uk-UA"/>
              </w:rPr>
              <w:t xml:space="preserve">   </w:t>
            </w:r>
            <w:r w:rsidRPr="00F652A7">
              <w:rPr>
                <w:rStyle w:val="apple-converted-space"/>
                <w:color w:val="00B050"/>
                <w:sz w:val="32"/>
                <w:szCs w:val="32"/>
                <w:lang w:val="uk-UA"/>
              </w:rPr>
              <w:t> </w:t>
            </w:r>
            <w:r w:rsidRPr="00F652A7">
              <w:rPr>
                <w:color w:val="00B050"/>
                <w:sz w:val="32"/>
                <w:szCs w:val="32"/>
                <w:lang w:val="uk-UA"/>
              </w:rPr>
              <w:t>Підсумки роботи колективу згідно проблемної науково-методичної теми НВК на заключному (узагальнюючому) етапі.</w:t>
            </w:r>
          </w:p>
          <w:p w:rsidR="00F652A7" w:rsidRPr="00F652A7" w:rsidRDefault="00F652A7" w:rsidP="00F652A7">
            <w:pPr>
              <w:pStyle w:val="a7"/>
              <w:rPr>
                <w:color w:val="00B050"/>
                <w:sz w:val="32"/>
                <w:szCs w:val="32"/>
                <w:lang w:val="uk-UA"/>
              </w:rPr>
            </w:pPr>
            <w:r w:rsidRPr="00F652A7">
              <w:rPr>
                <w:color w:val="00B050"/>
                <w:sz w:val="32"/>
                <w:szCs w:val="32"/>
                <w:lang w:val="uk-UA"/>
              </w:rPr>
              <w:t>   </w:t>
            </w:r>
            <w:r w:rsidRPr="00F652A7">
              <w:rPr>
                <w:rStyle w:val="apple-converted-space"/>
                <w:color w:val="00B050"/>
                <w:sz w:val="32"/>
                <w:szCs w:val="32"/>
                <w:lang w:val="uk-UA"/>
              </w:rPr>
              <w:t> </w:t>
            </w:r>
            <w:r w:rsidRPr="00F652A7">
              <w:rPr>
                <w:color w:val="00B050"/>
                <w:sz w:val="32"/>
                <w:szCs w:val="32"/>
                <w:lang w:val="uk-UA"/>
              </w:rPr>
              <w:t>Підсумки курсової підготовки, атестації педагогів.</w:t>
            </w:r>
          </w:p>
          <w:p w:rsidR="00A54CB0" w:rsidRPr="00F652A7" w:rsidRDefault="000A77BD" w:rsidP="00683944">
            <w:pPr>
              <w:pStyle w:val="a7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  <w:lang w:val="uk-UA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</w:tcBorders>
          </w:tcPr>
          <w:p w:rsidR="00A54CB0" w:rsidRP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54CB0" w:rsidRPr="00A54CB0" w:rsidRDefault="00A54CB0">
            <w:pPr>
              <w:rPr>
                <w:b/>
                <w:i/>
                <w:color w:val="00B050"/>
                <w:sz w:val="32"/>
                <w:szCs w:val="32"/>
                <w:lang w:val="uk-UA"/>
              </w:rPr>
            </w:pPr>
          </w:p>
        </w:tc>
      </w:tr>
    </w:tbl>
    <w:p w:rsidR="006C2110" w:rsidRDefault="00182381" w:rsidP="00C5429C">
      <w:pPr>
        <w:jc w:val="center"/>
        <w:rPr>
          <w:b/>
          <w:color w:val="000000" w:themeColor="text1"/>
          <w:sz w:val="52"/>
          <w:szCs w:val="52"/>
          <w:lang w:val="uk-UA"/>
        </w:rPr>
      </w:pPr>
      <w:r>
        <w:rPr>
          <w:b/>
          <w:color w:val="000000" w:themeColor="text1"/>
          <w:sz w:val="52"/>
          <w:szCs w:val="52"/>
          <w:lang w:val="uk-UA"/>
        </w:rPr>
        <w:t>Склад методичної ради:</w:t>
      </w:r>
    </w:p>
    <w:p w:rsidR="00182381" w:rsidRPr="000A77BD" w:rsidRDefault="00182381" w:rsidP="000A77BD">
      <w:pPr>
        <w:jc w:val="both"/>
        <w:rPr>
          <w:color w:val="E36C0A" w:themeColor="accent6" w:themeShade="BF"/>
          <w:sz w:val="40"/>
          <w:szCs w:val="40"/>
          <w:lang w:val="uk-UA"/>
        </w:rPr>
      </w:pPr>
      <w:r w:rsidRPr="000A77BD">
        <w:rPr>
          <w:color w:val="E36C0A" w:themeColor="accent6" w:themeShade="BF"/>
          <w:sz w:val="40"/>
          <w:szCs w:val="40"/>
          <w:lang w:val="uk-UA"/>
        </w:rPr>
        <w:t>*голова методичної ради –</w:t>
      </w:r>
      <w:r w:rsidR="00212300" w:rsidRPr="000A77BD">
        <w:rPr>
          <w:color w:val="E36C0A" w:themeColor="accent6" w:themeShade="BF"/>
          <w:sz w:val="40"/>
          <w:szCs w:val="40"/>
          <w:lang w:val="uk-UA"/>
        </w:rPr>
        <w:t xml:space="preserve"> </w:t>
      </w:r>
      <w:r w:rsidRPr="000A77BD">
        <w:rPr>
          <w:color w:val="E36C0A" w:themeColor="accent6" w:themeShade="BF"/>
          <w:sz w:val="40"/>
          <w:szCs w:val="40"/>
          <w:lang w:val="uk-UA"/>
        </w:rPr>
        <w:t>В.В. Халабуда;</w:t>
      </w:r>
    </w:p>
    <w:p w:rsidR="00182381" w:rsidRPr="000A77BD" w:rsidRDefault="00182381" w:rsidP="000A77BD">
      <w:pPr>
        <w:jc w:val="both"/>
        <w:rPr>
          <w:color w:val="E36C0A" w:themeColor="accent6" w:themeShade="BF"/>
          <w:sz w:val="40"/>
          <w:szCs w:val="40"/>
          <w:lang w:val="uk-UA"/>
        </w:rPr>
      </w:pPr>
      <w:r w:rsidRPr="000A77BD">
        <w:rPr>
          <w:color w:val="E36C0A" w:themeColor="accent6" w:themeShade="BF"/>
          <w:sz w:val="40"/>
          <w:szCs w:val="40"/>
          <w:lang w:val="uk-UA"/>
        </w:rPr>
        <w:t xml:space="preserve">*заступник голови методичної ради </w:t>
      </w:r>
      <w:proofErr w:type="spellStart"/>
      <w:r w:rsidRPr="000A77BD">
        <w:rPr>
          <w:color w:val="E36C0A" w:themeColor="accent6" w:themeShade="BF"/>
          <w:sz w:val="40"/>
          <w:szCs w:val="40"/>
          <w:lang w:val="uk-UA"/>
        </w:rPr>
        <w:t>–</w:t>
      </w:r>
      <w:r w:rsidR="00C5429C">
        <w:rPr>
          <w:color w:val="E36C0A" w:themeColor="accent6" w:themeShade="BF"/>
          <w:sz w:val="40"/>
          <w:szCs w:val="40"/>
          <w:lang w:val="uk-UA"/>
        </w:rPr>
        <w:t>Дідик</w:t>
      </w:r>
      <w:proofErr w:type="spellEnd"/>
      <w:r w:rsidR="00C5429C">
        <w:rPr>
          <w:color w:val="E36C0A" w:themeColor="accent6" w:themeShade="BF"/>
          <w:sz w:val="40"/>
          <w:szCs w:val="40"/>
          <w:lang w:val="uk-UA"/>
        </w:rPr>
        <w:t xml:space="preserve"> С. М.</w:t>
      </w:r>
    </w:p>
    <w:p w:rsidR="00182381" w:rsidRPr="000A77BD" w:rsidRDefault="00182381" w:rsidP="000A77BD">
      <w:pPr>
        <w:jc w:val="both"/>
        <w:rPr>
          <w:color w:val="E36C0A" w:themeColor="accent6" w:themeShade="BF"/>
          <w:sz w:val="40"/>
          <w:szCs w:val="40"/>
          <w:lang w:val="uk-UA"/>
        </w:rPr>
      </w:pPr>
      <w:r w:rsidRPr="000A77BD">
        <w:rPr>
          <w:color w:val="E36C0A" w:themeColor="accent6" w:themeShade="BF"/>
          <w:sz w:val="40"/>
          <w:szCs w:val="40"/>
          <w:lang w:val="uk-UA"/>
        </w:rPr>
        <w:t>*секретар –</w:t>
      </w:r>
      <w:r w:rsidR="00C5429C">
        <w:rPr>
          <w:color w:val="E36C0A" w:themeColor="accent6" w:themeShade="BF"/>
          <w:sz w:val="40"/>
          <w:szCs w:val="40"/>
          <w:lang w:val="uk-UA"/>
        </w:rPr>
        <w:t xml:space="preserve"> Ющенко П. Ф.</w:t>
      </w:r>
    </w:p>
    <w:p w:rsidR="00212300" w:rsidRPr="000A77BD" w:rsidRDefault="00182381" w:rsidP="000A77BD">
      <w:pPr>
        <w:jc w:val="both"/>
        <w:rPr>
          <w:color w:val="E36C0A" w:themeColor="accent6" w:themeShade="BF"/>
          <w:sz w:val="40"/>
          <w:szCs w:val="40"/>
          <w:lang w:val="uk-UA"/>
        </w:rPr>
      </w:pPr>
      <w:r w:rsidRPr="000A77BD">
        <w:rPr>
          <w:color w:val="E36C0A" w:themeColor="accent6" w:themeShade="BF"/>
          <w:sz w:val="40"/>
          <w:szCs w:val="40"/>
          <w:lang w:val="uk-UA"/>
        </w:rPr>
        <w:t>*вчитель англійської мови,керівник М</w:t>
      </w:r>
      <w:r w:rsidR="00212300" w:rsidRPr="000A77BD">
        <w:rPr>
          <w:color w:val="E36C0A" w:themeColor="accent6" w:themeShade="BF"/>
          <w:sz w:val="40"/>
          <w:szCs w:val="40"/>
          <w:lang w:val="uk-UA"/>
        </w:rPr>
        <w:t xml:space="preserve"> </w:t>
      </w:r>
      <w:r w:rsidRPr="000A77BD">
        <w:rPr>
          <w:color w:val="E36C0A" w:themeColor="accent6" w:themeShade="BF"/>
          <w:sz w:val="40"/>
          <w:szCs w:val="40"/>
          <w:lang w:val="uk-UA"/>
        </w:rPr>
        <w:t xml:space="preserve">О </w:t>
      </w:r>
      <w:r w:rsidR="00B84B5F" w:rsidRPr="000A77BD">
        <w:rPr>
          <w:color w:val="E36C0A" w:themeColor="accent6" w:themeShade="BF"/>
          <w:sz w:val="40"/>
          <w:szCs w:val="40"/>
          <w:lang w:val="uk-UA"/>
        </w:rPr>
        <w:t xml:space="preserve">дисциплін </w:t>
      </w:r>
      <w:r w:rsidRPr="000A77BD">
        <w:rPr>
          <w:color w:val="E36C0A" w:themeColor="accent6" w:themeShade="BF"/>
          <w:sz w:val="40"/>
          <w:szCs w:val="40"/>
          <w:lang w:val="uk-UA"/>
        </w:rPr>
        <w:t>гуманітарного циклу</w:t>
      </w:r>
      <w:r w:rsidR="00212300" w:rsidRPr="000A77BD">
        <w:rPr>
          <w:color w:val="E36C0A" w:themeColor="accent6" w:themeShade="BF"/>
          <w:sz w:val="40"/>
          <w:szCs w:val="40"/>
          <w:lang w:val="uk-UA"/>
        </w:rPr>
        <w:t xml:space="preserve"> -  Л.М.Войтенко;</w:t>
      </w:r>
    </w:p>
    <w:p w:rsidR="00212300" w:rsidRPr="000A77BD" w:rsidRDefault="00212300" w:rsidP="000A77BD">
      <w:pPr>
        <w:jc w:val="both"/>
        <w:rPr>
          <w:color w:val="E36C0A" w:themeColor="accent6" w:themeShade="BF"/>
          <w:sz w:val="40"/>
          <w:szCs w:val="40"/>
          <w:lang w:val="uk-UA"/>
        </w:rPr>
      </w:pPr>
      <w:r w:rsidRPr="000A77BD">
        <w:rPr>
          <w:color w:val="E36C0A" w:themeColor="accent6" w:themeShade="BF"/>
          <w:sz w:val="40"/>
          <w:szCs w:val="40"/>
          <w:lang w:val="uk-UA"/>
        </w:rPr>
        <w:t xml:space="preserve">*вчитель початкових класів,керівник динамічної групи вчителів дошкільної та початкової освіти –А. І. </w:t>
      </w:r>
      <w:proofErr w:type="spellStart"/>
      <w:r w:rsidRPr="000A77BD">
        <w:rPr>
          <w:color w:val="E36C0A" w:themeColor="accent6" w:themeShade="BF"/>
          <w:sz w:val="40"/>
          <w:szCs w:val="40"/>
          <w:lang w:val="uk-UA"/>
        </w:rPr>
        <w:t>Бардаш</w:t>
      </w:r>
      <w:proofErr w:type="spellEnd"/>
      <w:r w:rsidRPr="000A77BD">
        <w:rPr>
          <w:color w:val="E36C0A" w:themeColor="accent6" w:themeShade="BF"/>
          <w:sz w:val="40"/>
          <w:szCs w:val="40"/>
          <w:lang w:val="uk-UA"/>
        </w:rPr>
        <w:t>;</w:t>
      </w:r>
    </w:p>
    <w:p w:rsidR="00212300" w:rsidRPr="000A77BD" w:rsidRDefault="00212300" w:rsidP="000A77BD">
      <w:pPr>
        <w:jc w:val="both"/>
        <w:rPr>
          <w:color w:val="E36C0A" w:themeColor="accent6" w:themeShade="BF"/>
          <w:sz w:val="40"/>
          <w:szCs w:val="40"/>
          <w:lang w:val="uk-UA"/>
        </w:rPr>
      </w:pPr>
      <w:r w:rsidRPr="000A77BD">
        <w:rPr>
          <w:color w:val="E36C0A" w:themeColor="accent6" w:themeShade="BF"/>
          <w:sz w:val="40"/>
          <w:szCs w:val="40"/>
          <w:lang w:val="uk-UA"/>
        </w:rPr>
        <w:t>*вчител</w:t>
      </w:r>
      <w:r w:rsidR="00C5429C">
        <w:rPr>
          <w:color w:val="E36C0A" w:themeColor="accent6" w:themeShade="BF"/>
          <w:sz w:val="40"/>
          <w:szCs w:val="40"/>
          <w:lang w:val="uk-UA"/>
        </w:rPr>
        <w:t>ь фізичної культури, керівник М</w:t>
      </w:r>
      <w:r w:rsidRPr="000A77BD">
        <w:rPr>
          <w:color w:val="E36C0A" w:themeColor="accent6" w:themeShade="BF"/>
          <w:sz w:val="40"/>
          <w:szCs w:val="40"/>
          <w:lang w:val="uk-UA"/>
        </w:rPr>
        <w:t xml:space="preserve">О </w:t>
      </w:r>
      <w:proofErr w:type="spellStart"/>
      <w:r w:rsidRPr="000A77BD">
        <w:rPr>
          <w:color w:val="E36C0A" w:themeColor="accent6" w:themeShade="BF"/>
          <w:sz w:val="40"/>
          <w:szCs w:val="40"/>
          <w:lang w:val="uk-UA"/>
        </w:rPr>
        <w:t>природничо</w:t>
      </w:r>
      <w:proofErr w:type="spellEnd"/>
      <w:r w:rsidRPr="000A77BD">
        <w:rPr>
          <w:color w:val="E36C0A" w:themeColor="accent6" w:themeShade="BF"/>
          <w:sz w:val="40"/>
          <w:szCs w:val="40"/>
          <w:lang w:val="uk-UA"/>
        </w:rPr>
        <w:t xml:space="preserve"> – математичних дисциплін –</w:t>
      </w:r>
    </w:p>
    <w:p w:rsidR="00212300" w:rsidRPr="000A77BD" w:rsidRDefault="00212300" w:rsidP="000A77BD">
      <w:pPr>
        <w:jc w:val="both"/>
        <w:rPr>
          <w:color w:val="E36C0A" w:themeColor="accent6" w:themeShade="BF"/>
          <w:sz w:val="40"/>
          <w:szCs w:val="40"/>
          <w:lang w:val="uk-UA"/>
        </w:rPr>
      </w:pPr>
      <w:r w:rsidRPr="000A77BD">
        <w:rPr>
          <w:color w:val="E36C0A" w:themeColor="accent6" w:themeShade="BF"/>
          <w:sz w:val="40"/>
          <w:szCs w:val="40"/>
          <w:lang w:val="uk-UA"/>
        </w:rPr>
        <w:t>В. М. Попко</w:t>
      </w:r>
    </w:p>
    <w:p w:rsidR="00212300" w:rsidRDefault="00212300" w:rsidP="000A77BD">
      <w:pPr>
        <w:jc w:val="both"/>
        <w:rPr>
          <w:b/>
          <w:color w:val="000000" w:themeColor="text1"/>
          <w:sz w:val="40"/>
          <w:szCs w:val="40"/>
          <w:lang w:val="uk-UA"/>
        </w:rPr>
      </w:pPr>
    </w:p>
    <w:p w:rsidR="00212300" w:rsidRDefault="00212300" w:rsidP="000A77BD">
      <w:pPr>
        <w:jc w:val="center"/>
        <w:rPr>
          <w:b/>
          <w:color w:val="000000" w:themeColor="text1"/>
          <w:sz w:val="52"/>
          <w:szCs w:val="52"/>
          <w:lang w:val="uk-UA"/>
        </w:rPr>
      </w:pPr>
      <w:r>
        <w:rPr>
          <w:b/>
          <w:color w:val="000000" w:themeColor="text1"/>
          <w:sz w:val="52"/>
          <w:szCs w:val="52"/>
          <w:lang w:val="uk-UA"/>
        </w:rPr>
        <w:t>Структура методичної ради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A77BD" w:rsidRPr="000A77BD" w:rsidTr="00A43755">
        <w:tc>
          <w:tcPr>
            <w:tcW w:w="3190" w:type="dxa"/>
          </w:tcPr>
          <w:p w:rsidR="00B84B5F" w:rsidRPr="000A77BD" w:rsidRDefault="00B84B5F">
            <w:pPr>
              <w:rPr>
                <w:color w:val="E36C0A" w:themeColor="accent6" w:themeShade="BF"/>
                <w:sz w:val="32"/>
                <w:szCs w:val="32"/>
                <w:lang w:val="uk-UA"/>
              </w:rPr>
            </w:pPr>
            <w:r w:rsidRPr="000A77BD">
              <w:rPr>
                <w:color w:val="E36C0A" w:themeColor="accent6" w:themeShade="BF"/>
                <w:sz w:val="32"/>
                <w:szCs w:val="32"/>
                <w:lang w:val="uk-UA"/>
              </w:rPr>
              <w:t>Динамічна група вчителів дошкільної та початкової освіти</w:t>
            </w:r>
          </w:p>
        </w:tc>
        <w:tc>
          <w:tcPr>
            <w:tcW w:w="3190" w:type="dxa"/>
          </w:tcPr>
          <w:p w:rsidR="00B84B5F" w:rsidRPr="000A77BD" w:rsidRDefault="00B84B5F">
            <w:pPr>
              <w:rPr>
                <w:color w:val="E36C0A" w:themeColor="accent6" w:themeShade="BF"/>
                <w:sz w:val="32"/>
                <w:szCs w:val="32"/>
                <w:lang w:val="uk-UA"/>
              </w:rPr>
            </w:pPr>
            <w:r w:rsidRPr="000A77BD">
              <w:rPr>
                <w:color w:val="E36C0A" w:themeColor="accent6" w:themeShade="BF"/>
                <w:sz w:val="32"/>
                <w:szCs w:val="32"/>
                <w:lang w:val="uk-UA"/>
              </w:rPr>
              <w:t xml:space="preserve">М О вчителів </w:t>
            </w:r>
            <w:proofErr w:type="spellStart"/>
            <w:r w:rsidRPr="000A77BD">
              <w:rPr>
                <w:color w:val="E36C0A" w:themeColor="accent6" w:themeShade="BF"/>
                <w:sz w:val="32"/>
                <w:szCs w:val="32"/>
                <w:lang w:val="uk-UA"/>
              </w:rPr>
              <w:t>природничо</w:t>
            </w:r>
            <w:proofErr w:type="spellEnd"/>
            <w:r w:rsidRPr="000A77BD">
              <w:rPr>
                <w:color w:val="E36C0A" w:themeColor="accent6" w:themeShade="BF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0A77BD">
              <w:rPr>
                <w:color w:val="E36C0A" w:themeColor="accent6" w:themeShade="BF"/>
                <w:sz w:val="32"/>
                <w:szCs w:val="32"/>
                <w:lang w:val="uk-UA"/>
              </w:rPr>
              <w:t>–математичних</w:t>
            </w:r>
            <w:proofErr w:type="spellEnd"/>
            <w:r w:rsidRPr="000A77BD">
              <w:rPr>
                <w:color w:val="E36C0A" w:themeColor="accent6" w:themeShade="BF"/>
                <w:sz w:val="32"/>
                <w:szCs w:val="32"/>
                <w:lang w:val="uk-UA"/>
              </w:rPr>
              <w:t xml:space="preserve"> дисциплін</w:t>
            </w:r>
          </w:p>
        </w:tc>
        <w:tc>
          <w:tcPr>
            <w:tcW w:w="2942" w:type="dxa"/>
          </w:tcPr>
          <w:p w:rsidR="00B84B5F" w:rsidRPr="000A77BD" w:rsidRDefault="00B84B5F">
            <w:pPr>
              <w:rPr>
                <w:color w:val="E36C0A" w:themeColor="accent6" w:themeShade="BF"/>
                <w:sz w:val="32"/>
                <w:szCs w:val="32"/>
                <w:lang w:val="uk-UA"/>
              </w:rPr>
            </w:pPr>
            <w:r w:rsidRPr="000A77BD">
              <w:rPr>
                <w:color w:val="E36C0A" w:themeColor="accent6" w:themeShade="BF"/>
                <w:sz w:val="32"/>
                <w:szCs w:val="32"/>
                <w:lang w:val="uk-UA"/>
              </w:rPr>
              <w:t>М О вчителів дисциплін гуманітарного циклу</w:t>
            </w:r>
          </w:p>
        </w:tc>
      </w:tr>
      <w:tr w:rsidR="000A77BD" w:rsidRPr="000A77BD" w:rsidTr="00A43755">
        <w:trPr>
          <w:trHeight w:val="1112"/>
        </w:trPr>
        <w:tc>
          <w:tcPr>
            <w:tcW w:w="3190" w:type="dxa"/>
          </w:tcPr>
          <w:p w:rsidR="00B84B5F" w:rsidRPr="000A77BD" w:rsidRDefault="00B84B5F">
            <w:pPr>
              <w:rPr>
                <w:color w:val="E36C0A" w:themeColor="accent6" w:themeShade="BF"/>
                <w:sz w:val="32"/>
                <w:szCs w:val="32"/>
                <w:lang w:val="uk-UA"/>
              </w:rPr>
            </w:pPr>
            <w:r w:rsidRPr="000A77BD">
              <w:rPr>
                <w:color w:val="E36C0A" w:themeColor="accent6" w:themeShade="BF"/>
                <w:sz w:val="32"/>
                <w:szCs w:val="32"/>
                <w:lang w:val="uk-UA"/>
              </w:rPr>
              <w:t>Керівник –</w:t>
            </w:r>
          </w:p>
          <w:p w:rsidR="00B84B5F" w:rsidRPr="000A77BD" w:rsidRDefault="00B84B5F">
            <w:pPr>
              <w:rPr>
                <w:color w:val="E36C0A" w:themeColor="accent6" w:themeShade="BF"/>
                <w:sz w:val="32"/>
                <w:szCs w:val="32"/>
                <w:lang w:val="uk-UA"/>
              </w:rPr>
            </w:pPr>
            <w:r w:rsidRPr="000A77BD">
              <w:rPr>
                <w:color w:val="E36C0A" w:themeColor="accent6" w:themeShade="BF"/>
                <w:sz w:val="32"/>
                <w:szCs w:val="32"/>
                <w:lang w:val="uk-UA"/>
              </w:rPr>
              <w:t xml:space="preserve"> </w:t>
            </w:r>
            <w:proofErr w:type="spellStart"/>
            <w:r w:rsidRPr="000A77BD">
              <w:rPr>
                <w:color w:val="E36C0A" w:themeColor="accent6" w:themeShade="BF"/>
                <w:sz w:val="32"/>
                <w:szCs w:val="32"/>
                <w:lang w:val="uk-UA"/>
              </w:rPr>
              <w:t>Бардаш</w:t>
            </w:r>
            <w:proofErr w:type="spellEnd"/>
            <w:r w:rsidRPr="000A77BD">
              <w:rPr>
                <w:color w:val="E36C0A" w:themeColor="accent6" w:themeShade="BF"/>
                <w:sz w:val="32"/>
                <w:szCs w:val="32"/>
                <w:lang w:val="uk-UA"/>
              </w:rPr>
              <w:t xml:space="preserve"> А. І.</w:t>
            </w:r>
          </w:p>
        </w:tc>
        <w:tc>
          <w:tcPr>
            <w:tcW w:w="3190" w:type="dxa"/>
          </w:tcPr>
          <w:p w:rsidR="00B84B5F" w:rsidRPr="000A77BD" w:rsidRDefault="00B84B5F">
            <w:pPr>
              <w:rPr>
                <w:color w:val="E36C0A" w:themeColor="accent6" w:themeShade="BF"/>
                <w:sz w:val="32"/>
                <w:szCs w:val="32"/>
                <w:lang w:val="uk-UA"/>
              </w:rPr>
            </w:pPr>
            <w:r w:rsidRPr="000A77BD">
              <w:rPr>
                <w:color w:val="E36C0A" w:themeColor="accent6" w:themeShade="BF"/>
                <w:sz w:val="32"/>
                <w:szCs w:val="32"/>
                <w:lang w:val="uk-UA"/>
              </w:rPr>
              <w:t>Керівник –</w:t>
            </w:r>
          </w:p>
          <w:p w:rsidR="00B84B5F" w:rsidRPr="000A77BD" w:rsidRDefault="00B84B5F">
            <w:pPr>
              <w:rPr>
                <w:color w:val="E36C0A" w:themeColor="accent6" w:themeShade="BF"/>
                <w:sz w:val="32"/>
                <w:szCs w:val="32"/>
                <w:lang w:val="uk-UA"/>
              </w:rPr>
            </w:pPr>
            <w:r w:rsidRPr="000A77BD">
              <w:rPr>
                <w:color w:val="E36C0A" w:themeColor="accent6" w:themeShade="BF"/>
                <w:sz w:val="32"/>
                <w:szCs w:val="32"/>
                <w:lang w:val="uk-UA"/>
              </w:rPr>
              <w:t xml:space="preserve"> Попко В.М.</w:t>
            </w:r>
          </w:p>
        </w:tc>
        <w:tc>
          <w:tcPr>
            <w:tcW w:w="2942" w:type="dxa"/>
          </w:tcPr>
          <w:p w:rsidR="00A43755" w:rsidRPr="000A77BD" w:rsidRDefault="00A43755">
            <w:pPr>
              <w:rPr>
                <w:color w:val="E36C0A" w:themeColor="accent6" w:themeShade="BF"/>
                <w:sz w:val="32"/>
                <w:szCs w:val="32"/>
                <w:lang w:val="uk-UA"/>
              </w:rPr>
            </w:pPr>
            <w:r w:rsidRPr="000A77BD">
              <w:rPr>
                <w:color w:val="E36C0A" w:themeColor="accent6" w:themeShade="BF"/>
                <w:sz w:val="32"/>
                <w:szCs w:val="32"/>
                <w:lang w:val="uk-UA"/>
              </w:rPr>
              <w:t>Керівник –</w:t>
            </w:r>
          </w:p>
          <w:p w:rsidR="00B84B5F" w:rsidRPr="000A77BD" w:rsidRDefault="00A43755">
            <w:pPr>
              <w:rPr>
                <w:color w:val="E36C0A" w:themeColor="accent6" w:themeShade="BF"/>
                <w:sz w:val="32"/>
                <w:szCs w:val="32"/>
                <w:lang w:val="uk-UA"/>
              </w:rPr>
            </w:pPr>
            <w:r w:rsidRPr="000A77BD">
              <w:rPr>
                <w:color w:val="E36C0A" w:themeColor="accent6" w:themeShade="BF"/>
                <w:sz w:val="32"/>
                <w:szCs w:val="32"/>
                <w:lang w:val="uk-UA"/>
              </w:rPr>
              <w:t xml:space="preserve"> Войтенко Л.М.</w:t>
            </w:r>
          </w:p>
        </w:tc>
      </w:tr>
    </w:tbl>
    <w:p w:rsidR="00212300" w:rsidRPr="00212300" w:rsidRDefault="00212300">
      <w:pPr>
        <w:rPr>
          <w:b/>
          <w:color w:val="000000" w:themeColor="text1"/>
          <w:sz w:val="52"/>
          <w:szCs w:val="52"/>
          <w:lang w:val="uk-UA"/>
        </w:rPr>
      </w:pPr>
    </w:p>
    <w:p w:rsidR="006C2110" w:rsidRPr="00A54CB0" w:rsidRDefault="006C2110">
      <w:pPr>
        <w:rPr>
          <w:color w:val="00B050"/>
          <w:sz w:val="52"/>
          <w:szCs w:val="52"/>
          <w:lang w:val="uk-UA"/>
        </w:rPr>
      </w:pPr>
    </w:p>
    <w:p w:rsidR="006C2110" w:rsidRDefault="006C2110">
      <w:pPr>
        <w:rPr>
          <w:b/>
          <w:i/>
          <w:sz w:val="52"/>
          <w:szCs w:val="52"/>
          <w:lang w:val="uk-UA"/>
        </w:rPr>
      </w:pPr>
    </w:p>
    <w:p w:rsidR="006C2110" w:rsidRDefault="000A77BD" w:rsidP="000A77BD">
      <w:pPr>
        <w:jc w:val="center"/>
        <w:rPr>
          <w:b/>
          <w:i/>
          <w:sz w:val="52"/>
          <w:szCs w:val="52"/>
          <w:lang w:val="uk-UA"/>
        </w:rPr>
      </w:pPr>
      <w:r>
        <w:rPr>
          <w:b/>
          <w:i/>
          <w:noProof/>
          <w:sz w:val="52"/>
          <w:szCs w:val="52"/>
          <w:lang w:val="uk-UA" w:eastAsia="uk-UA"/>
        </w:rPr>
        <w:drawing>
          <wp:inline distT="0" distB="0" distL="0" distR="0" wp14:anchorId="02238354" wp14:editId="2771CF76">
            <wp:extent cx="4027714" cy="2761221"/>
            <wp:effectExtent l="0" t="0" r="0" b="0"/>
            <wp:docPr id="3" name="Рисунок 12" descr="C:\Users\user-pc\Desktop\фото\малюнки\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-pc\Desktop\фото\малюнки\44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76" cy="276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10" w:rsidRDefault="006C2110">
      <w:pPr>
        <w:rPr>
          <w:b/>
          <w:i/>
          <w:sz w:val="52"/>
          <w:szCs w:val="52"/>
          <w:lang w:val="uk-UA"/>
        </w:rPr>
      </w:pPr>
    </w:p>
    <w:p w:rsidR="006C2110" w:rsidRDefault="006C2110">
      <w:pPr>
        <w:rPr>
          <w:b/>
          <w:i/>
          <w:sz w:val="52"/>
          <w:szCs w:val="52"/>
          <w:lang w:val="uk-UA"/>
        </w:rPr>
      </w:pPr>
    </w:p>
    <w:p w:rsidR="006C2110" w:rsidRDefault="006C2110">
      <w:pPr>
        <w:rPr>
          <w:b/>
          <w:i/>
          <w:sz w:val="52"/>
          <w:szCs w:val="52"/>
          <w:lang w:val="uk-UA"/>
        </w:rPr>
      </w:pPr>
    </w:p>
    <w:p w:rsidR="006C2110" w:rsidRDefault="006C2110">
      <w:pPr>
        <w:rPr>
          <w:b/>
          <w:i/>
          <w:sz w:val="52"/>
          <w:szCs w:val="52"/>
          <w:lang w:val="uk-UA"/>
        </w:rPr>
      </w:pPr>
    </w:p>
    <w:p w:rsidR="006C2110" w:rsidRDefault="006C2110">
      <w:pPr>
        <w:rPr>
          <w:b/>
          <w:i/>
          <w:sz w:val="52"/>
          <w:szCs w:val="52"/>
          <w:lang w:val="uk-UA"/>
        </w:rPr>
      </w:pPr>
    </w:p>
    <w:p w:rsidR="00182381" w:rsidRDefault="00182381">
      <w:pPr>
        <w:rPr>
          <w:b/>
          <w:i/>
          <w:sz w:val="52"/>
          <w:szCs w:val="52"/>
          <w:lang w:val="uk-UA"/>
        </w:rPr>
      </w:pPr>
    </w:p>
    <w:p w:rsidR="006C2110" w:rsidRDefault="006C2110">
      <w:pPr>
        <w:rPr>
          <w:b/>
          <w:i/>
          <w:sz w:val="52"/>
          <w:szCs w:val="52"/>
          <w:lang w:val="uk-UA"/>
        </w:rPr>
      </w:pPr>
    </w:p>
    <w:p w:rsidR="00ED410A" w:rsidRDefault="00414B38">
      <w:pPr>
        <w:rPr>
          <w:b/>
          <w:i/>
          <w:sz w:val="52"/>
          <w:szCs w:val="52"/>
          <w:lang w:val="uk-UA"/>
        </w:rPr>
      </w:pPr>
      <w:r>
        <w:rPr>
          <w:b/>
          <w:i/>
          <w:noProof/>
          <w:sz w:val="52"/>
          <w:szCs w:val="52"/>
        </w:rPr>
        <w:pict>
          <v:shape id="_x0000_s1030" style="position:absolute;margin-left:29.8pt;margin-top:46.15pt;width:347.85pt;height:152.6pt;z-index:251658240" coordsize="7891,3284" path="m2598,2572hdc2592,2589,2597,2614,2581,2623v-42,23,-138,34,-138,34c2290,2626,2293,2623,2066,2623v-95,,-90,38,-188,51c1832,2680,1787,2686,1741,2692v-180,-11,-325,-28,-498,-52c1155,2611,1073,2633,986,2657v-45,13,-137,35,-137,35c704,2665,591,2634,455,2589v-43,-45,-93,-76,-137,-120c312,2452,314,2404,301,2417v-3,2,-43,128,-52,155c243,2589,238,2606,232,2623v-6,17,-17,51,-17,51c209,2777,212,2881,198,2983v-4,26,-22,47,-35,69c142,3087,95,3154,95,3154v-6,17,-8,36,-17,52c55,3245,,3254,95,3223v34,11,68,44,103,34c335,3218,279,3236,369,3206v19,-59,52,-85,86,-137c461,3052,467,3035,472,3017v6,-22,-4,-58,17,-68c508,2940,524,2972,541,2983v128,192,491,163,668,171c1592,3284,1445,3208,2186,3223v74,18,149,32,223,51c2489,3268,2571,3276,2649,3257v57,-14,98,-66,154,-85c2875,3100,2994,3016,3095,2983v100,-100,52,-64,137,-120c3270,2805,3286,2782,3352,2760v46,-138,-17,27,51,-86c3412,2659,3410,2637,3421,2623v24,-32,85,-86,85,-86c3512,2520,3510,2499,3523,2486v13,-13,36,-8,52,-17c3600,2455,3621,2435,3643,2417v64,-53,8,-14,69,-85c3765,2270,3841,2202,3918,2177v117,12,212,29,325,52c4480,2346,4126,2179,4398,2280v19,7,33,25,51,34c4488,2334,4528,2350,4569,2366v153,61,56,2,154,68c4729,2433,4830,2410,4843,2400v74,-56,124,-141,189,-206c5050,2176,5078,2171,5101,2160v125,42,67,25,171,52c5321,2206,5435,2199,5495,2177v65,-24,110,-71,171,-103c5678,2037,5679,2008,5718,1989v32,-16,103,-35,103,-35c5861,1983,5901,2011,5941,2040v20,14,31,38,51,52c6007,2102,6027,2101,6043,2109v19,9,35,23,52,34c6146,2220,6214,2252,6301,2280v57,38,114,48,171,86c6664,2334,6715,2362,6815,2212v17,-52,34,-103,51,-155c6872,2040,6883,2006,6883,2006v-21,-210,1,-116,-51,-274c6821,1698,6809,1663,6798,1629v-6,-17,-17,-52,-17,-52c6787,1554,6783,1527,6798,1509v11,-14,35,-9,51,-17c6897,1468,6914,1444,6952,1406v59,-179,-2,-100,274,-120c7260,1263,7290,1204,7329,1217v88,29,175,62,257,103c7603,1314,7625,1316,7638,1303v13,-13,8,-36,17,-51c7663,1238,7678,1229,7689,1217v11,-46,42,-91,34,-137c7703,957,7662,842,7638,720v38,-266,-14,-23,51,-171c7704,516,7697,472,7723,446v23,-23,69,-69,69,-69c7824,279,7891,104,7775,34,7759,24,7666,3,7655,v-17,6,-36,8,-52,17c7546,52,7538,153,7501,189v-44,43,-68,84,-120,120c7320,399,7227,429,7123,446v-60,90,-29,31,-68,188c7044,680,7054,739,7021,772v-13,13,-35,11,-52,17c6940,783,6910,784,6883,772v-37,-17,-63,-56,-102,-69c6764,697,6746,692,6729,686v-34,11,-69,23,-103,34c6606,726,6605,756,6592,772v-15,19,-34,34,-51,51c6488,973,6562,786,6489,909v-28,47,-9,69,-34,120c6437,1066,6425,1119,6386,1132v-34,11,-103,34,-103,34c6137,1145,6161,1138,6043,1080v-11,-17,-20,-36,-34,-51c5995,1014,5969,1011,5958,994v-13,-19,-6,-47,-17,-68c5934,912,5916,905,5906,892v-13,-16,-23,-35,-34,-52c5856,610,5932,558,5718,617v-20,6,-35,23,-52,35c5627,769,5657,728,5598,789v6,74,8,149,17,223c5617,1030,5634,1045,5632,1063v-4,36,-34,103,-34,103c5592,1292,5613,1421,5581,1543v-7,28,-44,-37,-69,-51c5468,1466,5375,1423,5375,1423v-106,-160,55,57,-103,-69c5258,1343,5263,1319,5255,1303v-9,-18,-23,-34,-34,-51c5165,1333,5193,1283,5152,1406v-11,34,-14,68,-51,86c5080,1503,5055,1503,5032,1509v-27,-19,-66,-52,-103,-52c4845,1457,4810,1497,4741,1526v-46,20,-177,30,-206,34c4518,1566,4497,1566,4483,1577v-112,90,44,26,-85,69c4355,1688,4318,1712,4261,1732v-46,-6,-100,9,-138,-18c4094,1693,4124,1621,4089,1612v-23,-6,-45,-12,-68,-18c3981,1600,3939,1597,3901,1612v-115,44,-153,148,-275,188c3603,1794,3578,1795,3558,1783v-191,-108,64,-10,-103,-69c3432,1720,3406,1719,3386,1732v-33,22,-76,132,-103,171c3243,2024,3274,1903,3318,1903v18,,-6,37,-17,51c3277,1986,3215,2040,3215,2040v-5,15,-19,86,-52,86c3127,2126,3061,2092,3061,2092v-34,11,-79,21,-103,51c2947,2157,2950,2179,2941,2194v-9,14,-25,22,-35,35c2893,2245,2882,2262,2872,2280v-55,97,-7,43,-69,103c2791,2420,2749,2496,2718,2520v-30,24,-130,38,-172,52c2448,2557,2365,2534,2272,2503v-54,-18,-114,-11,-171,-17c2089,2475,2074,2466,2066,2452v-37,-62,14,-73,-68,-18c1986,2468,1966,2501,1963,2537v-6,63,3,129,-17,189c1940,2743,1912,2737,1895,2743v-236,-15,-294,43,-360,-154c1529,2520,1538,2449,1518,2383v-5,-16,-27,20,-35,34c1474,2433,1474,2453,1466,2469v-30,61,-26,48,-85,68c1329,2589,1259,2608,1226,2674e" fillcolor="#95b3d7 [1940]" strokecolor="#f2f2f2 [3041]" strokeweight="3pt">
            <v:shadow on="t" type="perspective" color="#b8cce4 [1300]" opacity=".5" origin=".5,.5" offset="0,0" matrix=",-92680f,,,,-95367431641e-17"/>
            <v:path arrowok="t"/>
          </v:shape>
        </w:pict>
      </w:r>
      <w:r>
        <w:rPr>
          <w:b/>
          <w:i/>
          <w:noProof/>
          <w:sz w:val="52"/>
          <w:szCs w:val="52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margin-left:318.65pt;margin-top:-13.85pt;width:147.45pt;height:102.85pt;z-index:251659264" fillcolor="yellow">
            <v:shadow on="t" offset="3pt,3pt" offset2="2pt,2pt"/>
          </v:shape>
        </w:pict>
      </w:r>
      <w:r w:rsidR="004513DD">
        <w:rPr>
          <w:b/>
          <w:i/>
          <w:noProof/>
          <w:sz w:val="52"/>
          <w:szCs w:val="52"/>
          <w:lang w:val="uk-UA" w:eastAsia="uk-UA"/>
        </w:rPr>
        <w:drawing>
          <wp:inline distT="0" distB="0" distL="0" distR="0">
            <wp:extent cx="1996310" cy="2253343"/>
            <wp:effectExtent l="19050" t="0" r="3940" b="0"/>
            <wp:docPr id="2" name="Рисунок 14" descr="C:\Users\user-pc\Desktop\фото\малюнки\school0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-pc\Desktop\фото\малюнки\school03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22" cy="225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10A" w:rsidRDefault="00ED410A">
      <w:pPr>
        <w:rPr>
          <w:b/>
          <w:i/>
          <w:sz w:val="52"/>
          <w:szCs w:val="52"/>
          <w:lang w:val="uk-UA"/>
        </w:rPr>
      </w:pPr>
    </w:p>
    <w:p w:rsidR="004513DD" w:rsidRDefault="00414B38" w:rsidP="00ED410A">
      <w:pPr>
        <w:rPr>
          <w:b/>
          <w:i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40.55pt;height:239.15pt" fillcolor="#ffe701">
            <v:fill color2="#fe3e02" focusposition="1,1" focussize="" focus="100%" type="gradient"/>
            <v:shadow color="#868686"/>
            <o:extrusion v:ext="view" color="#974706 [1609]" on="t" rotationangle="18,18" viewpoint="0,0" viewpointorigin="0,0" skewangle="0" skewamt="0" brightness="4000f" lightposition="0" lightlevel="52000f" lightposition2="0" lightlevel2="14000f" type="perspective" lightharsh2="t"/>
            <v:textpath style="font-family:&quot;Impact&quot;;v-text-kern:t" trim="t" fitpath="t" string="Методична рада"/>
          </v:shape>
        </w:pict>
      </w:r>
      <w:r w:rsidR="004513DD" w:rsidRPr="004513D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479F1" w:rsidRPr="004858A1" w:rsidRDefault="004513DD" w:rsidP="00ED410A">
      <w:pPr>
        <w:rPr>
          <w:b/>
          <w:i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lastRenderedPageBreak/>
        <w:t xml:space="preserve">               </w:t>
      </w:r>
      <w:r w:rsidR="00A35A29">
        <w:rPr>
          <w:b/>
          <w:i/>
          <w:sz w:val="52"/>
          <w:szCs w:val="52"/>
          <w:lang w:val="uk-UA"/>
        </w:rPr>
        <w:t xml:space="preserve"> </w:t>
      </w:r>
      <w:r>
        <w:rPr>
          <w:b/>
          <w:i/>
          <w:sz w:val="52"/>
          <w:szCs w:val="52"/>
          <w:lang w:val="uk-UA"/>
        </w:rPr>
        <w:t xml:space="preserve">    </w:t>
      </w:r>
      <w:r>
        <w:rPr>
          <w:b/>
          <w:i/>
          <w:noProof/>
          <w:sz w:val="52"/>
          <w:szCs w:val="52"/>
          <w:lang w:val="uk-UA" w:eastAsia="uk-UA"/>
        </w:rPr>
        <w:drawing>
          <wp:inline distT="0" distB="0" distL="0" distR="0">
            <wp:extent cx="4027714" cy="2761221"/>
            <wp:effectExtent l="0" t="0" r="0" b="0"/>
            <wp:docPr id="1" name="Рисунок 12" descr="C:\Users\user-pc\Desktop\фото\малюнки\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-pc\Desktop\фото\малюнки\44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76" cy="276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9F1" w:rsidRPr="00A35A29" w:rsidRDefault="00A479F1" w:rsidP="000A77BD">
      <w:pPr>
        <w:pStyle w:val="a7"/>
        <w:jc w:val="center"/>
        <w:rPr>
          <w:sz w:val="52"/>
          <w:szCs w:val="52"/>
        </w:rPr>
      </w:pPr>
      <w:r w:rsidRPr="00A35A29">
        <w:rPr>
          <w:b/>
          <w:bCs/>
          <w:color w:val="008080"/>
          <w:sz w:val="52"/>
          <w:szCs w:val="52"/>
          <w:lang w:val="uk-UA"/>
        </w:rPr>
        <w:t xml:space="preserve">Основні завдання методичної ради на </w:t>
      </w:r>
      <w:r w:rsidR="00A35A29">
        <w:rPr>
          <w:b/>
          <w:bCs/>
          <w:color w:val="008080"/>
          <w:sz w:val="52"/>
          <w:szCs w:val="52"/>
          <w:lang w:val="uk-UA"/>
        </w:rPr>
        <w:t xml:space="preserve">                     </w:t>
      </w:r>
      <w:r w:rsidR="00683944">
        <w:rPr>
          <w:b/>
          <w:bCs/>
          <w:color w:val="008080"/>
          <w:sz w:val="52"/>
          <w:szCs w:val="52"/>
          <w:lang w:val="uk-UA"/>
        </w:rPr>
        <w:t>2013 – 201</w:t>
      </w:r>
      <w:r w:rsidRPr="00A35A29">
        <w:rPr>
          <w:b/>
          <w:bCs/>
          <w:color w:val="008080"/>
          <w:sz w:val="52"/>
          <w:szCs w:val="52"/>
          <w:lang w:val="uk-UA"/>
        </w:rPr>
        <w:t>4 н. р.:</w:t>
      </w:r>
    </w:p>
    <w:p w:rsidR="00A479F1" w:rsidRPr="004B7851" w:rsidRDefault="00A479F1" w:rsidP="004858A1">
      <w:pPr>
        <w:pStyle w:val="a7"/>
        <w:ind w:firstLine="709"/>
        <w:rPr>
          <w:sz w:val="36"/>
          <w:szCs w:val="36"/>
        </w:rPr>
      </w:pPr>
      <w:r w:rsidRPr="004B7851">
        <w:rPr>
          <w:b/>
          <w:bCs/>
          <w:color w:val="000080"/>
          <w:sz w:val="36"/>
          <w:szCs w:val="36"/>
          <w:lang w:val="uk-UA"/>
        </w:rPr>
        <w:t> </w:t>
      </w:r>
      <w:r w:rsidRPr="004B7851">
        <w:rPr>
          <w:sz w:val="36"/>
          <w:szCs w:val="36"/>
          <w:lang w:val="uk-UA"/>
        </w:rPr>
        <w:t xml:space="preserve">- створення умов для </w:t>
      </w:r>
      <w:proofErr w:type="spellStart"/>
      <w:r w:rsidRPr="004B7851">
        <w:rPr>
          <w:sz w:val="36"/>
          <w:szCs w:val="36"/>
          <w:lang w:val="uk-UA"/>
        </w:rPr>
        <w:t>особистісно</w:t>
      </w:r>
      <w:proofErr w:type="spellEnd"/>
      <w:r w:rsidRPr="004B7851">
        <w:rPr>
          <w:sz w:val="36"/>
          <w:szCs w:val="36"/>
          <w:lang w:val="uk-UA"/>
        </w:rPr>
        <w:t xml:space="preserve"> орієнтованої системи неперервної освіти, метою якої є надання педагогам широких можливостей для оновлення, поглиблення, удосконалення професійної компетентності;</w:t>
      </w:r>
    </w:p>
    <w:p w:rsidR="00A479F1" w:rsidRPr="004B7851" w:rsidRDefault="00A479F1" w:rsidP="00A479F1">
      <w:pPr>
        <w:pStyle w:val="a7"/>
        <w:ind w:firstLine="709"/>
        <w:jc w:val="both"/>
        <w:rPr>
          <w:sz w:val="36"/>
          <w:szCs w:val="36"/>
        </w:rPr>
      </w:pPr>
      <w:r w:rsidRPr="004B7851">
        <w:rPr>
          <w:sz w:val="36"/>
          <w:szCs w:val="36"/>
          <w:lang w:val="uk-UA"/>
        </w:rPr>
        <w:t>- створення системи науково-методичного супроводу педагогічних інновацій;</w:t>
      </w:r>
    </w:p>
    <w:p w:rsidR="00A479F1" w:rsidRPr="004B7851" w:rsidRDefault="00A479F1" w:rsidP="00A479F1">
      <w:pPr>
        <w:pStyle w:val="a7"/>
        <w:ind w:firstLine="709"/>
        <w:jc w:val="both"/>
        <w:rPr>
          <w:sz w:val="36"/>
          <w:szCs w:val="36"/>
        </w:rPr>
      </w:pPr>
      <w:r w:rsidRPr="004B7851">
        <w:rPr>
          <w:sz w:val="36"/>
          <w:szCs w:val="36"/>
          <w:lang w:val="uk-UA"/>
        </w:rPr>
        <w:t>- створення системи інформаційної підтримки, включаючи ресурси Інтернет;</w:t>
      </w:r>
    </w:p>
    <w:p w:rsidR="00A479F1" w:rsidRPr="004B7851" w:rsidRDefault="00A479F1" w:rsidP="00A479F1">
      <w:pPr>
        <w:pStyle w:val="a7"/>
        <w:ind w:firstLine="709"/>
        <w:jc w:val="both"/>
        <w:rPr>
          <w:sz w:val="36"/>
          <w:szCs w:val="36"/>
        </w:rPr>
      </w:pPr>
      <w:r w:rsidRPr="004B7851">
        <w:rPr>
          <w:sz w:val="36"/>
          <w:szCs w:val="36"/>
          <w:lang w:val="uk-UA"/>
        </w:rPr>
        <w:t>- впровадження перспективного досвіду вчителів НВК, району, області, України  та передових освітніх технологій у практику роботи вчителів НВК;</w:t>
      </w:r>
    </w:p>
    <w:p w:rsidR="00A479F1" w:rsidRPr="004B7851" w:rsidRDefault="00A479F1" w:rsidP="00A479F1">
      <w:pPr>
        <w:pStyle w:val="a7"/>
        <w:ind w:firstLine="709"/>
        <w:jc w:val="both"/>
        <w:rPr>
          <w:sz w:val="36"/>
          <w:szCs w:val="36"/>
        </w:rPr>
      </w:pPr>
      <w:r w:rsidRPr="004B7851">
        <w:rPr>
          <w:sz w:val="36"/>
          <w:szCs w:val="36"/>
          <w:lang w:val="uk-UA"/>
        </w:rPr>
        <w:t>- забезпечення популяризації педагогічних ініціатив, перспективного досвіду і реальних досягнень педагогів;</w:t>
      </w:r>
    </w:p>
    <w:p w:rsidR="00A479F1" w:rsidRPr="004B7851" w:rsidRDefault="00A479F1" w:rsidP="00A479F1">
      <w:pPr>
        <w:pStyle w:val="a7"/>
        <w:ind w:firstLine="709"/>
        <w:jc w:val="both"/>
        <w:rPr>
          <w:sz w:val="36"/>
          <w:szCs w:val="36"/>
        </w:rPr>
      </w:pPr>
      <w:r w:rsidRPr="004B7851">
        <w:rPr>
          <w:sz w:val="36"/>
          <w:szCs w:val="36"/>
          <w:lang w:val="uk-UA"/>
        </w:rPr>
        <w:t>– забезпечення взаємодії та відповідальності між усіма ланками методичної роботи;</w:t>
      </w:r>
    </w:p>
    <w:p w:rsidR="00A479F1" w:rsidRPr="004B7851" w:rsidRDefault="00A479F1" w:rsidP="00A479F1">
      <w:pPr>
        <w:pStyle w:val="a7"/>
        <w:ind w:firstLine="709"/>
        <w:jc w:val="both"/>
        <w:rPr>
          <w:sz w:val="36"/>
          <w:szCs w:val="36"/>
        </w:rPr>
      </w:pPr>
      <w:r w:rsidRPr="004B7851">
        <w:rPr>
          <w:sz w:val="36"/>
          <w:szCs w:val="36"/>
          <w:lang w:val="uk-UA"/>
        </w:rPr>
        <w:lastRenderedPageBreak/>
        <w:t>- удосконалення навчально-виховного процесу шляхом упровадження інноваційних педагогічних технологій;</w:t>
      </w:r>
    </w:p>
    <w:p w:rsidR="00A479F1" w:rsidRPr="004B7851" w:rsidRDefault="00A479F1" w:rsidP="00A479F1">
      <w:pPr>
        <w:pStyle w:val="a7"/>
        <w:ind w:firstLine="709"/>
        <w:jc w:val="both"/>
        <w:rPr>
          <w:sz w:val="36"/>
          <w:szCs w:val="36"/>
        </w:rPr>
      </w:pPr>
      <w:r w:rsidRPr="004B7851">
        <w:rPr>
          <w:sz w:val="36"/>
          <w:szCs w:val="36"/>
          <w:lang w:val="uk-UA"/>
        </w:rPr>
        <w:t>- забезпечення психолого-педагогічних умов для формування компетентної особистості.</w:t>
      </w:r>
    </w:p>
    <w:p w:rsidR="00A479F1" w:rsidRPr="004B7851" w:rsidRDefault="00A479F1" w:rsidP="004B7851">
      <w:pPr>
        <w:pStyle w:val="a7"/>
        <w:ind w:firstLine="709"/>
        <w:jc w:val="both"/>
        <w:rPr>
          <w:sz w:val="36"/>
          <w:szCs w:val="36"/>
        </w:rPr>
      </w:pPr>
      <w:r w:rsidRPr="004B7851">
        <w:rPr>
          <w:b/>
          <w:bCs/>
          <w:color w:val="003366"/>
          <w:sz w:val="36"/>
          <w:szCs w:val="36"/>
          <w:lang w:val="en-US"/>
        </w:rPr>
        <w:t> </w:t>
      </w:r>
      <w:r w:rsidRPr="004B7851">
        <w:rPr>
          <w:b/>
          <w:bCs/>
          <w:color w:val="008080"/>
          <w:sz w:val="48"/>
          <w:szCs w:val="48"/>
        </w:rPr>
        <w:t>1.</w:t>
      </w:r>
      <w:r w:rsidRPr="004B7851">
        <w:rPr>
          <w:color w:val="008080"/>
          <w:sz w:val="48"/>
          <w:szCs w:val="48"/>
        </w:rPr>
        <w:t> </w:t>
      </w:r>
      <w:r w:rsidRPr="004B7851">
        <w:rPr>
          <w:b/>
          <w:bCs/>
          <w:color w:val="008080"/>
          <w:sz w:val="48"/>
          <w:szCs w:val="48"/>
          <w:lang w:val="uk-UA"/>
        </w:rPr>
        <w:t>Організаційні</w:t>
      </w:r>
      <w:r w:rsidRPr="004B7851">
        <w:rPr>
          <w:rStyle w:val="apple-converted-space"/>
          <w:b/>
          <w:bCs/>
          <w:color w:val="008080"/>
          <w:sz w:val="48"/>
          <w:szCs w:val="48"/>
        </w:rPr>
        <w:t> </w:t>
      </w:r>
      <w:r w:rsidRPr="004B7851">
        <w:rPr>
          <w:b/>
          <w:bCs/>
          <w:color w:val="008080"/>
          <w:sz w:val="48"/>
          <w:szCs w:val="48"/>
        </w:rPr>
        <w:t>заходи</w:t>
      </w:r>
      <w:r w:rsidRPr="004B7851">
        <w:rPr>
          <w:b/>
          <w:bCs/>
          <w:color w:val="008080"/>
          <w:sz w:val="48"/>
          <w:szCs w:val="48"/>
          <w:lang w:val="uk-UA"/>
        </w:rPr>
        <w:t>:</w:t>
      </w:r>
    </w:p>
    <w:p w:rsidR="00A479F1" w:rsidRPr="004B7851" w:rsidRDefault="00A479F1" w:rsidP="004858A1">
      <w:pPr>
        <w:pStyle w:val="a7"/>
        <w:ind w:left="420" w:firstLine="709"/>
        <w:rPr>
          <w:sz w:val="36"/>
          <w:szCs w:val="36"/>
        </w:rPr>
      </w:pPr>
      <w:r w:rsidRPr="004B7851">
        <w:rPr>
          <w:sz w:val="36"/>
          <w:szCs w:val="36"/>
          <w:lang w:val="uk-UA"/>
        </w:rPr>
        <w:t>1.1</w:t>
      </w:r>
      <w:r w:rsidR="004858A1">
        <w:rPr>
          <w:sz w:val="36"/>
          <w:szCs w:val="36"/>
          <w:lang w:val="uk-UA"/>
        </w:rPr>
        <w:t> </w:t>
      </w:r>
      <w:r w:rsidRPr="004B7851">
        <w:rPr>
          <w:sz w:val="36"/>
          <w:szCs w:val="36"/>
          <w:lang w:val="uk-UA"/>
        </w:rPr>
        <w:t> </w:t>
      </w:r>
      <w:r w:rsidR="004858A1">
        <w:rPr>
          <w:sz w:val="36"/>
          <w:szCs w:val="36"/>
          <w:lang w:val="uk-UA"/>
        </w:rPr>
        <w:t xml:space="preserve">               </w:t>
      </w:r>
      <w:r w:rsidRPr="004B7851">
        <w:rPr>
          <w:sz w:val="36"/>
          <w:szCs w:val="36"/>
          <w:lang w:val="uk-UA"/>
        </w:rPr>
        <w:t>Здійснювати загальне керівництво</w:t>
      </w:r>
      <w:r w:rsidRPr="004B7851">
        <w:rPr>
          <w:rStyle w:val="apple-converted-space"/>
          <w:sz w:val="36"/>
          <w:szCs w:val="36"/>
          <w:lang w:val="uk-UA"/>
        </w:rPr>
        <w:t> </w:t>
      </w:r>
      <w:r w:rsidRPr="004B7851">
        <w:rPr>
          <w:sz w:val="36"/>
          <w:szCs w:val="36"/>
          <w:lang w:val="uk-UA"/>
        </w:rPr>
        <w:t>науково-методичною роботою</w:t>
      </w:r>
      <w:r w:rsidRPr="004B7851">
        <w:rPr>
          <w:rStyle w:val="apple-converted-space"/>
          <w:sz w:val="36"/>
          <w:szCs w:val="36"/>
          <w:lang w:val="uk-UA"/>
        </w:rPr>
        <w:t> </w:t>
      </w:r>
      <w:r w:rsidRPr="004B7851">
        <w:rPr>
          <w:sz w:val="36"/>
          <w:szCs w:val="36"/>
          <w:lang w:val="uk-UA"/>
        </w:rPr>
        <w:t>(розгляд планів, програм, проектів усіх підрозділів методичної роботи, їх затвердження);</w:t>
      </w:r>
    </w:p>
    <w:p w:rsidR="00A479F1" w:rsidRPr="004B7851" w:rsidRDefault="004B7851" w:rsidP="00A479F1">
      <w:pPr>
        <w:pStyle w:val="a7"/>
        <w:ind w:left="420" w:firstLine="709"/>
        <w:rPr>
          <w:sz w:val="36"/>
          <w:szCs w:val="36"/>
        </w:rPr>
      </w:pPr>
      <w:r>
        <w:rPr>
          <w:sz w:val="36"/>
          <w:szCs w:val="36"/>
          <w:lang w:val="uk-UA"/>
        </w:rPr>
        <w:t>1.2</w:t>
      </w:r>
      <w:r w:rsidR="00A479F1" w:rsidRPr="004B7851">
        <w:rPr>
          <w:sz w:val="36"/>
          <w:szCs w:val="36"/>
          <w:lang w:val="uk-UA"/>
        </w:rPr>
        <w:t>                   </w:t>
      </w:r>
      <w:r w:rsidR="00A479F1" w:rsidRPr="004B7851">
        <w:rPr>
          <w:rStyle w:val="apple-converted-space"/>
          <w:sz w:val="36"/>
          <w:szCs w:val="36"/>
          <w:lang w:val="uk-UA"/>
        </w:rPr>
        <w:t> </w:t>
      </w:r>
      <w:r w:rsidR="00A479F1" w:rsidRPr="004B7851">
        <w:rPr>
          <w:sz w:val="36"/>
          <w:szCs w:val="36"/>
          <w:lang w:val="uk-UA"/>
        </w:rPr>
        <w:t>Проводити первинну експертизу стратегічних освітніх документів (програм, навчальних планів тощо);</w:t>
      </w:r>
    </w:p>
    <w:p w:rsidR="00A479F1" w:rsidRPr="004B7851" w:rsidRDefault="004B7851" w:rsidP="00A479F1">
      <w:pPr>
        <w:pStyle w:val="a7"/>
        <w:ind w:left="420" w:firstLine="709"/>
        <w:rPr>
          <w:sz w:val="36"/>
          <w:szCs w:val="36"/>
        </w:rPr>
      </w:pPr>
      <w:r>
        <w:rPr>
          <w:sz w:val="36"/>
          <w:szCs w:val="36"/>
          <w:lang w:val="uk-UA"/>
        </w:rPr>
        <w:t>1.3</w:t>
      </w:r>
      <w:r w:rsidR="00A479F1" w:rsidRPr="004B7851">
        <w:rPr>
          <w:sz w:val="36"/>
          <w:szCs w:val="36"/>
          <w:lang w:val="uk-UA"/>
        </w:rPr>
        <w:t>                   </w:t>
      </w:r>
      <w:r w:rsidR="00A479F1" w:rsidRPr="004B7851">
        <w:rPr>
          <w:rStyle w:val="apple-converted-space"/>
          <w:sz w:val="36"/>
          <w:szCs w:val="36"/>
          <w:lang w:val="uk-UA"/>
        </w:rPr>
        <w:t> </w:t>
      </w:r>
      <w:r w:rsidR="00A479F1" w:rsidRPr="004B7851">
        <w:rPr>
          <w:sz w:val="36"/>
          <w:szCs w:val="36"/>
          <w:lang w:val="uk-UA"/>
        </w:rPr>
        <w:t>Сприяти пошуку та використанню в навчально-виховному процесі сучасних форм, методів і прийомів навчання й виховання;</w:t>
      </w:r>
    </w:p>
    <w:p w:rsidR="00A479F1" w:rsidRPr="004B7851" w:rsidRDefault="004B7851" w:rsidP="00A479F1">
      <w:pPr>
        <w:pStyle w:val="a7"/>
        <w:ind w:left="420" w:firstLine="709"/>
        <w:rPr>
          <w:sz w:val="36"/>
          <w:szCs w:val="36"/>
        </w:rPr>
      </w:pPr>
      <w:r>
        <w:rPr>
          <w:sz w:val="36"/>
          <w:szCs w:val="36"/>
          <w:lang w:val="uk-UA"/>
        </w:rPr>
        <w:t>1.4</w:t>
      </w:r>
      <w:r w:rsidR="00A479F1" w:rsidRPr="004B7851">
        <w:rPr>
          <w:sz w:val="36"/>
          <w:szCs w:val="36"/>
          <w:lang w:val="uk-UA"/>
        </w:rPr>
        <w:t>                    </w:t>
      </w:r>
      <w:r w:rsidR="00A479F1" w:rsidRPr="004B7851">
        <w:rPr>
          <w:rStyle w:val="apple-converted-space"/>
          <w:sz w:val="36"/>
          <w:szCs w:val="36"/>
          <w:lang w:val="uk-UA"/>
        </w:rPr>
        <w:t> </w:t>
      </w:r>
      <w:r w:rsidR="00A479F1" w:rsidRPr="004B7851">
        <w:rPr>
          <w:sz w:val="36"/>
          <w:szCs w:val="36"/>
          <w:lang w:val="uk-UA"/>
        </w:rPr>
        <w:t>Проводити інструктування та консультування педагогів з питань виконання нормативно-правових документів, організації навчально-виховного процесу,  інноваційної діяльності,  дослідницької роботи, професійного вдосконалення;</w:t>
      </w:r>
    </w:p>
    <w:p w:rsidR="00A479F1" w:rsidRPr="004B7851" w:rsidRDefault="004B7851" w:rsidP="00A479F1">
      <w:pPr>
        <w:pStyle w:val="a7"/>
        <w:ind w:left="420" w:firstLine="709"/>
        <w:rPr>
          <w:sz w:val="36"/>
          <w:szCs w:val="36"/>
        </w:rPr>
      </w:pPr>
      <w:r>
        <w:rPr>
          <w:sz w:val="36"/>
          <w:szCs w:val="36"/>
          <w:lang w:val="uk-UA"/>
        </w:rPr>
        <w:t>1.5</w:t>
      </w:r>
      <w:r w:rsidR="00A479F1" w:rsidRPr="004B7851">
        <w:rPr>
          <w:sz w:val="36"/>
          <w:szCs w:val="36"/>
          <w:lang w:val="uk-UA"/>
        </w:rPr>
        <w:t>                    </w:t>
      </w:r>
      <w:r w:rsidR="00A479F1" w:rsidRPr="004B7851">
        <w:rPr>
          <w:rStyle w:val="apple-converted-space"/>
          <w:sz w:val="36"/>
          <w:szCs w:val="36"/>
          <w:lang w:val="uk-UA"/>
        </w:rPr>
        <w:t> </w:t>
      </w:r>
      <w:r w:rsidR="00A479F1" w:rsidRPr="004B7851">
        <w:rPr>
          <w:sz w:val="36"/>
          <w:szCs w:val="36"/>
          <w:lang w:val="uk-UA"/>
        </w:rPr>
        <w:t>Організовувати самоосвітню роботу педагогів;</w:t>
      </w:r>
    </w:p>
    <w:p w:rsidR="00A479F1" w:rsidRPr="004B7851" w:rsidRDefault="004B7851" w:rsidP="00A479F1">
      <w:pPr>
        <w:pStyle w:val="a7"/>
        <w:ind w:left="420" w:firstLine="709"/>
        <w:rPr>
          <w:sz w:val="36"/>
          <w:szCs w:val="36"/>
        </w:rPr>
      </w:pPr>
      <w:r>
        <w:rPr>
          <w:sz w:val="36"/>
          <w:szCs w:val="36"/>
          <w:lang w:val="uk-UA"/>
        </w:rPr>
        <w:t>1.6</w:t>
      </w:r>
      <w:r w:rsidR="00A479F1" w:rsidRPr="004B7851">
        <w:rPr>
          <w:sz w:val="36"/>
          <w:szCs w:val="36"/>
          <w:lang w:val="uk-UA"/>
        </w:rPr>
        <w:t>                    </w:t>
      </w:r>
      <w:r w:rsidR="00A479F1" w:rsidRPr="004B7851">
        <w:rPr>
          <w:rStyle w:val="apple-converted-space"/>
          <w:sz w:val="36"/>
          <w:szCs w:val="36"/>
          <w:lang w:val="uk-UA"/>
        </w:rPr>
        <w:t> </w:t>
      </w:r>
      <w:r w:rsidR="00A479F1" w:rsidRPr="004B7851">
        <w:rPr>
          <w:sz w:val="36"/>
          <w:szCs w:val="36"/>
          <w:lang w:val="uk-UA"/>
        </w:rPr>
        <w:t> Стимулювати ініціативу педагогічного колективу до науково-дослідної, експериментальної та іншої творчої діяльності, спрямованої на вдосконалення, оновлення й розвиток навчал</w:t>
      </w:r>
      <w:r>
        <w:rPr>
          <w:sz w:val="36"/>
          <w:szCs w:val="36"/>
          <w:lang w:val="uk-UA"/>
        </w:rPr>
        <w:t>ьно-виховного процесу в НВК</w:t>
      </w:r>
      <w:r w:rsidR="00A479F1" w:rsidRPr="004B7851">
        <w:rPr>
          <w:sz w:val="36"/>
          <w:szCs w:val="36"/>
          <w:lang w:val="uk-UA"/>
        </w:rPr>
        <w:t xml:space="preserve"> та роботі педагога;</w:t>
      </w:r>
    </w:p>
    <w:p w:rsidR="00A479F1" w:rsidRPr="004B7851" w:rsidRDefault="004B7851" w:rsidP="00A479F1">
      <w:pPr>
        <w:pStyle w:val="a7"/>
        <w:ind w:left="420" w:firstLine="709"/>
        <w:rPr>
          <w:sz w:val="36"/>
          <w:szCs w:val="36"/>
        </w:rPr>
      </w:pPr>
      <w:r>
        <w:rPr>
          <w:sz w:val="36"/>
          <w:szCs w:val="36"/>
          <w:lang w:val="uk-UA"/>
        </w:rPr>
        <w:lastRenderedPageBreak/>
        <w:t>1.7</w:t>
      </w:r>
      <w:r w:rsidR="00A479F1" w:rsidRPr="004B7851">
        <w:rPr>
          <w:sz w:val="36"/>
          <w:szCs w:val="36"/>
          <w:lang w:val="uk-UA"/>
        </w:rPr>
        <w:t>                    </w:t>
      </w:r>
      <w:r w:rsidR="00A479F1" w:rsidRPr="004B7851">
        <w:rPr>
          <w:rStyle w:val="apple-converted-space"/>
          <w:sz w:val="36"/>
          <w:szCs w:val="36"/>
          <w:lang w:val="uk-UA"/>
        </w:rPr>
        <w:t> </w:t>
      </w:r>
      <w:r w:rsidR="00A479F1" w:rsidRPr="004B7851">
        <w:rPr>
          <w:sz w:val="36"/>
          <w:szCs w:val="36"/>
          <w:lang w:val="uk-UA"/>
        </w:rPr>
        <w:t>Здійснювати контроль за процесом та результатами досліджень, проектів, експер</w:t>
      </w:r>
      <w:r>
        <w:rPr>
          <w:sz w:val="36"/>
          <w:szCs w:val="36"/>
          <w:lang w:val="uk-UA"/>
        </w:rPr>
        <w:t>иментів, здійснюваних у НВК</w:t>
      </w:r>
      <w:r w:rsidR="00A479F1" w:rsidRPr="004B7851">
        <w:rPr>
          <w:sz w:val="36"/>
          <w:szCs w:val="36"/>
          <w:lang w:val="uk-UA"/>
        </w:rPr>
        <w:t>;</w:t>
      </w:r>
    </w:p>
    <w:p w:rsidR="00A479F1" w:rsidRPr="004B7851" w:rsidRDefault="004B7851" w:rsidP="00A479F1">
      <w:pPr>
        <w:pStyle w:val="a7"/>
        <w:ind w:left="420" w:firstLine="709"/>
        <w:rPr>
          <w:sz w:val="36"/>
          <w:szCs w:val="36"/>
        </w:rPr>
      </w:pPr>
      <w:r>
        <w:rPr>
          <w:sz w:val="36"/>
          <w:szCs w:val="36"/>
          <w:lang w:val="uk-UA"/>
        </w:rPr>
        <w:t>1.8</w:t>
      </w:r>
      <w:r w:rsidR="00A479F1" w:rsidRPr="004B7851">
        <w:rPr>
          <w:sz w:val="36"/>
          <w:szCs w:val="36"/>
          <w:lang w:val="uk-UA"/>
        </w:rPr>
        <w:t>                    </w:t>
      </w:r>
      <w:r w:rsidR="00A479F1" w:rsidRPr="004B7851">
        <w:rPr>
          <w:rStyle w:val="apple-converted-space"/>
          <w:sz w:val="36"/>
          <w:szCs w:val="36"/>
          <w:lang w:val="uk-UA"/>
        </w:rPr>
        <w:t> </w:t>
      </w:r>
      <w:r w:rsidR="00A479F1" w:rsidRPr="004B7851">
        <w:rPr>
          <w:sz w:val="36"/>
          <w:szCs w:val="36"/>
          <w:lang w:val="uk-UA"/>
        </w:rPr>
        <w:t>Здійснювати</w:t>
      </w:r>
      <w:r w:rsidR="00A479F1" w:rsidRPr="004B7851">
        <w:rPr>
          <w:rStyle w:val="apple-converted-space"/>
          <w:sz w:val="36"/>
          <w:szCs w:val="36"/>
          <w:lang w:val="uk-UA"/>
        </w:rPr>
        <w:t> </w:t>
      </w:r>
      <w:r w:rsidR="00A479F1" w:rsidRPr="004B7851">
        <w:rPr>
          <w:sz w:val="36"/>
          <w:szCs w:val="36"/>
          <w:lang w:val="uk-UA"/>
        </w:rPr>
        <w:t>вивчення, узагальнення та поширення перспекти</w:t>
      </w:r>
      <w:r>
        <w:rPr>
          <w:sz w:val="36"/>
          <w:szCs w:val="36"/>
          <w:lang w:val="uk-UA"/>
        </w:rPr>
        <w:t>вного досвіду педагогів НВК</w:t>
      </w:r>
      <w:r w:rsidR="00A479F1" w:rsidRPr="004B7851">
        <w:rPr>
          <w:sz w:val="36"/>
          <w:szCs w:val="36"/>
          <w:lang w:val="uk-UA"/>
        </w:rPr>
        <w:t>, впровадження його у практику роботи пед</w:t>
      </w:r>
      <w:r w:rsidRPr="004B7851">
        <w:rPr>
          <w:sz w:val="36"/>
          <w:szCs w:val="36"/>
          <w:lang w:val="uk-UA"/>
        </w:rPr>
        <w:t xml:space="preserve">агогічного </w:t>
      </w:r>
      <w:r w:rsidR="00A479F1" w:rsidRPr="004B7851">
        <w:rPr>
          <w:sz w:val="36"/>
          <w:szCs w:val="36"/>
          <w:lang w:val="uk-UA"/>
        </w:rPr>
        <w:t>колективу;</w:t>
      </w:r>
    </w:p>
    <w:p w:rsidR="00A479F1" w:rsidRPr="004B7851" w:rsidRDefault="004B7851" w:rsidP="00A479F1">
      <w:pPr>
        <w:pStyle w:val="a7"/>
        <w:ind w:left="420" w:firstLine="709"/>
        <w:rPr>
          <w:sz w:val="36"/>
          <w:szCs w:val="36"/>
        </w:rPr>
      </w:pPr>
      <w:r>
        <w:rPr>
          <w:sz w:val="36"/>
          <w:szCs w:val="36"/>
          <w:lang w:val="uk-UA"/>
        </w:rPr>
        <w:t>1.9</w:t>
      </w:r>
      <w:r w:rsidR="00A479F1" w:rsidRPr="004B7851">
        <w:rPr>
          <w:sz w:val="36"/>
          <w:szCs w:val="36"/>
          <w:lang w:val="uk-UA"/>
        </w:rPr>
        <w:t>              </w:t>
      </w:r>
      <w:r w:rsidR="00A479F1" w:rsidRPr="004B7851">
        <w:rPr>
          <w:rStyle w:val="apple-converted-space"/>
          <w:sz w:val="36"/>
          <w:szCs w:val="36"/>
          <w:lang w:val="uk-UA"/>
        </w:rPr>
        <w:t> </w:t>
      </w:r>
      <w:r w:rsidR="00A479F1" w:rsidRPr="004B7851">
        <w:rPr>
          <w:sz w:val="36"/>
          <w:szCs w:val="36"/>
          <w:lang w:val="uk-UA"/>
        </w:rPr>
        <w:t>Створювати умови для використання в роботі педагогів діагностичних методик і моніторингових програм з прогнозування, узагальнення та оцінки результатів педагогічної діяльності</w:t>
      </w:r>
    </w:p>
    <w:p w:rsidR="00A479F1" w:rsidRPr="004B7851" w:rsidRDefault="00A479F1" w:rsidP="004B785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48"/>
          <w:szCs w:val="48"/>
        </w:rPr>
      </w:pPr>
      <w:r w:rsidRPr="004B7851">
        <w:rPr>
          <w:rFonts w:ascii="Times New Roman" w:hAnsi="Times New Roman" w:cs="Times New Roman"/>
          <w:b/>
          <w:bCs/>
          <w:color w:val="006666"/>
          <w:sz w:val="48"/>
          <w:szCs w:val="48"/>
          <w:lang w:val="uk-UA"/>
        </w:rPr>
        <w:t>2.</w:t>
      </w:r>
      <w:r w:rsidRPr="004B7851">
        <w:rPr>
          <w:rFonts w:ascii="Times New Roman" w:hAnsi="Times New Roman" w:cs="Times New Roman"/>
          <w:color w:val="006666"/>
          <w:sz w:val="48"/>
          <w:szCs w:val="48"/>
          <w:lang w:val="uk-UA"/>
        </w:rPr>
        <w:t>   </w:t>
      </w:r>
      <w:r w:rsidRPr="004B7851">
        <w:rPr>
          <w:rStyle w:val="apple-converted-space"/>
          <w:rFonts w:ascii="Times New Roman" w:hAnsi="Times New Roman" w:cs="Times New Roman"/>
          <w:color w:val="006666"/>
          <w:sz w:val="48"/>
          <w:szCs w:val="48"/>
          <w:lang w:val="uk-UA"/>
        </w:rPr>
        <w:t> </w:t>
      </w:r>
      <w:r w:rsidRPr="004B7851">
        <w:rPr>
          <w:rFonts w:ascii="Times New Roman" w:hAnsi="Times New Roman" w:cs="Times New Roman"/>
          <w:b/>
          <w:bCs/>
          <w:color w:val="006666"/>
          <w:sz w:val="48"/>
          <w:szCs w:val="48"/>
          <w:lang w:val="uk-UA"/>
        </w:rPr>
        <w:t>Робота над проблемним питанням:</w:t>
      </w:r>
    </w:p>
    <w:p w:rsidR="00A479F1" w:rsidRPr="00A35A29" w:rsidRDefault="004858A1" w:rsidP="00A35A29">
      <w:pPr>
        <w:rPr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</w:t>
      </w:r>
      <w:r w:rsidR="00A479F1" w:rsidRPr="004B7851">
        <w:rPr>
          <w:rFonts w:ascii="Times New Roman" w:hAnsi="Times New Roman" w:cs="Times New Roman"/>
          <w:sz w:val="36"/>
          <w:szCs w:val="36"/>
          <w:lang w:val="uk-UA"/>
        </w:rPr>
        <w:t>2.1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</w:t>
      </w:r>
      <w:r w:rsidR="00A479F1" w:rsidRPr="004B7851">
        <w:rPr>
          <w:rFonts w:ascii="Times New Roman" w:hAnsi="Times New Roman" w:cs="Times New Roman"/>
          <w:sz w:val="36"/>
          <w:szCs w:val="36"/>
          <w:lang w:val="uk-UA"/>
        </w:rPr>
        <w:t>  </w:t>
      </w:r>
      <w:r w:rsidR="00A479F1" w:rsidRPr="004B7851">
        <w:rPr>
          <w:rStyle w:val="apple-converted-space"/>
          <w:rFonts w:ascii="Times New Roman" w:hAnsi="Times New Roman" w:cs="Times New Roman"/>
          <w:sz w:val="36"/>
          <w:szCs w:val="36"/>
          <w:lang w:val="uk-UA"/>
        </w:rPr>
        <w:t> </w:t>
      </w:r>
      <w:r w:rsidR="00A479F1" w:rsidRPr="004B7851">
        <w:rPr>
          <w:rFonts w:ascii="Times New Roman" w:hAnsi="Times New Roman" w:cs="Times New Roman"/>
          <w:sz w:val="36"/>
          <w:szCs w:val="36"/>
          <w:lang w:val="uk-UA"/>
        </w:rPr>
        <w:t xml:space="preserve">Завершити роботу з реалізації науково-методичної проблемної теми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НВК </w:t>
      </w:r>
      <w:r w:rsidR="00A479F1" w:rsidRPr="004B7851">
        <w:rPr>
          <w:rFonts w:ascii="Times New Roman" w:hAnsi="Times New Roman" w:cs="Times New Roman"/>
          <w:b/>
          <w:bCs/>
          <w:i/>
          <w:iCs/>
          <w:color w:val="006666"/>
          <w:sz w:val="36"/>
          <w:szCs w:val="36"/>
          <w:lang w:val="uk-UA"/>
        </w:rPr>
        <w:t>«</w:t>
      </w:r>
      <w:r w:rsidR="00A35A29" w:rsidRPr="004B7851">
        <w:rPr>
          <w:b/>
          <w:i/>
          <w:sz w:val="36"/>
          <w:szCs w:val="36"/>
          <w:lang w:val="uk-UA"/>
        </w:rPr>
        <w:t xml:space="preserve">Впровадження елементів </w:t>
      </w:r>
      <w:proofErr w:type="spellStart"/>
      <w:r w:rsidR="00A35A29" w:rsidRPr="004B7851">
        <w:rPr>
          <w:b/>
          <w:i/>
          <w:sz w:val="36"/>
          <w:szCs w:val="36"/>
          <w:lang w:val="uk-UA"/>
        </w:rPr>
        <w:t>особистісно</w:t>
      </w:r>
      <w:proofErr w:type="spellEnd"/>
      <w:r w:rsidR="004B7851">
        <w:rPr>
          <w:b/>
          <w:i/>
          <w:sz w:val="36"/>
          <w:szCs w:val="36"/>
          <w:lang w:val="uk-UA"/>
        </w:rPr>
        <w:t xml:space="preserve"> </w:t>
      </w:r>
      <w:r w:rsidR="00A35A29" w:rsidRPr="004B7851">
        <w:rPr>
          <w:b/>
          <w:i/>
          <w:sz w:val="36"/>
          <w:szCs w:val="36"/>
          <w:lang w:val="uk-UA"/>
        </w:rPr>
        <w:t>зорієнтованого навчання з використанням І</w:t>
      </w:r>
      <w:r w:rsidR="00A35A29" w:rsidRPr="00EF5FD0">
        <w:rPr>
          <w:b/>
          <w:i/>
          <w:sz w:val="32"/>
          <w:szCs w:val="32"/>
          <w:lang w:val="uk-UA"/>
        </w:rPr>
        <w:t xml:space="preserve">КТ в </w:t>
      </w:r>
      <w:proofErr w:type="spellStart"/>
      <w:r w:rsidR="00A35A29" w:rsidRPr="00EF5FD0">
        <w:rPr>
          <w:b/>
          <w:i/>
          <w:sz w:val="32"/>
          <w:szCs w:val="32"/>
          <w:lang w:val="uk-UA"/>
        </w:rPr>
        <w:t>навчально</w:t>
      </w:r>
      <w:proofErr w:type="spellEnd"/>
      <w:r w:rsidR="00A35A29" w:rsidRPr="00EF5FD0">
        <w:rPr>
          <w:b/>
          <w:i/>
          <w:sz w:val="32"/>
          <w:szCs w:val="32"/>
          <w:lang w:val="uk-UA"/>
        </w:rPr>
        <w:t xml:space="preserve"> – виховному процесі.</w:t>
      </w:r>
    </w:p>
    <w:p w:rsidR="00A479F1" w:rsidRPr="00A479F1" w:rsidRDefault="004B7851" w:rsidP="00A479F1">
      <w:pPr>
        <w:pStyle w:val="a7"/>
        <w:ind w:left="420" w:firstLine="709"/>
        <w:rPr>
          <w:rFonts w:asciiTheme="minorHAnsi" w:hAnsiTheme="minorHAnsi" w:cstheme="minorHAnsi"/>
          <w:sz w:val="32"/>
          <w:szCs w:val="32"/>
        </w:rPr>
      </w:pPr>
      <w:r>
        <w:rPr>
          <w:sz w:val="32"/>
          <w:szCs w:val="32"/>
          <w:lang w:val="uk-UA"/>
        </w:rPr>
        <w:t>2.2</w:t>
      </w:r>
      <w:r w:rsidR="00A479F1" w:rsidRPr="00A479F1">
        <w:rPr>
          <w:sz w:val="32"/>
          <w:szCs w:val="32"/>
          <w:lang w:val="uk-UA"/>
        </w:rPr>
        <w:t>                    </w:t>
      </w:r>
      <w:r w:rsidR="00A479F1" w:rsidRPr="00A479F1">
        <w:rPr>
          <w:rStyle w:val="apple-converted-space"/>
          <w:sz w:val="32"/>
          <w:szCs w:val="32"/>
          <w:lang w:val="uk-UA"/>
        </w:rPr>
        <w:t> </w:t>
      </w:r>
      <w:r w:rsidR="00A479F1" w:rsidRPr="00A479F1">
        <w:rPr>
          <w:b/>
          <w:bCs/>
          <w:sz w:val="32"/>
          <w:szCs w:val="32"/>
          <w:lang w:val="uk-UA"/>
        </w:rPr>
        <w:t> </w:t>
      </w:r>
      <w:r w:rsidR="00A479F1" w:rsidRPr="00A479F1">
        <w:rPr>
          <w:sz w:val="32"/>
          <w:szCs w:val="32"/>
          <w:lang w:val="uk-UA"/>
        </w:rPr>
        <w:t>Організувати роботу методичних об’єднань</w:t>
      </w:r>
      <w:r w:rsidR="004858A1">
        <w:rPr>
          <w:rFonts w:asciiTheme="minorHAnsi" w:hAnsiTheme="minorHAnsi" w:cstheme="minorHAnsi"/>
          <w:sz w:val="32"/>
          <w:szCs w:val="32"/>
          <w:lang w:val="uk-UA"/>
        </w:rPr>
        <w:t xml:space="preserve"> </w:t>
      </w:r>
      <w:r w:rsidR="00A479F1" w:rsidRPr="00A479F1">
        <w:rPr>
          <w:rFonts w:asciiTheme="minorHAnsi" w:hAnsiTheme="minorHAnsi" w:cstheme="minorHAnsi"/>
          <w:sz w:val="32"/>
          <w:szCs w:val="32"/>
          <w:lang w:val="uk-UA"/>
        </w:rPr>
        <w:t xml:space="preserve"> з практичного втілення проблемної теми на заключному (узагальнюючому) етапі.</w:t>
      </w:r>
    </w:p>
    <w:p w:rsidR="00A479F1" w:rsidRPr="00A479F1" w:rsidRDefault="004B7851" w:rsidP="00A479F1">
      <w:pPr>
        <w:pStyle w:val="a7"/>
        <w:ind w:left="420" w:firstLine="709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lang w:val="uk-UA"/>
        </w:rPr>
        <w:t>2.3</w:t>
      </w:r>
      <w:r w:rsidR="00A479F1" w:rsidRPr="00A479F1">
        <w:rPr>
          <w:rFonts w:asciiTheme="minorHAnsi" w:hAnsiTheme="minorHAnsi" w:cstheme="minorHAnsi"/>
          <w:sz w:val="32"/>
          <w:szCs w:val="32"/>
          <w:lang w:val="uk-UA"/>
        </w:rPr>
        <w:t>                    </w:t>
      </w:r>
      <w:r w:rsidR="00A479F1" w:rsidRPr="00A479F1">
        <w:rPr>
          <w:rStyle w:val="apple-converted-space"/>
          <w:rFonts w:asciiTheme="minorHAnsi" w:hAnsiTheme="minorHAnsi" w:cstheme="minorHAnsi"/>
          <w:sz w:val="32"/>
          <w:szCs w:val="32"/>
          <w:lang w:val="uk-UA"/>
        </w:rPr>
        <w:t> </w:t>
      </w:r>
      <w:r w:rsidR="00A479F1" w:rsidRPr="00A479F1">
        <w:rPr>
          <w:rFonts w:asciiTheme="minorHAnsi" w:hAnsiTheme="minorHAnsi" w:cstheme="minorHAnsi"/>
          <w:sz w:val="32"/>
          <w:szCs w:val="32"/>
          <w:lang w:val="uk-UA"/>
        </w:rPr>
        <w:t>Аналіз роботи педагогічного колективу над проблемною  науково-методичною темою провести у формі науково-практичної конференції.</w:t>
      </w:r>
    </w:p>
    <w:p w:rsidR="00A479F1" w:rsidRPr="004B7851" w:rsidRDefault="00A479F1" w:rsidP="00A479F1">
      <w:pPr>
        <w:pStyle w:val="a7"/>
        <w:ind w:left="360" w:firstLine="709"/>
        <w:rPr>
          <w:rFonts w:asciiTheme="minorHAnsi" w:hAnsiTheme="minorHAnsi" w:cstheme="minorHAnsi"/>
          <w:sz w:val="48"/>
          <w:szCs w:val="48"/>
        </w:rPr>
      </w:pPr>
      <w:r w:rsidRPr="004B7851">
        <w:rPr>
          <w:rFonts w:asciiTheme="minorHAnsi" w:hAnsiTheme="minorHAnsi" w:cstheme="minorHAnsi"/>
          <w:b/>
          <w:bCs/>
          <w:color w:val="006666"/>
          <w:sz w:val="48"/>
          <w:szCs w:val="48"/>
          <w:lang w:val="uk-UA"/>
        </w:rPr>
        <w:t>3.</w:t>
      </w:r>
      <w:r w:rsidRPr="004B7851">
        <w:rPr>
          <w:rFonts w:asciiTheme="minorHAnsi" w:hAnsiTheme="minorHAnsi" w:cstheme="minorHAnsi"/>
          <w:color w:val="006666"/>
          <w:sz w:val="48"/>
          <w:szCs w:val="48"/>
          <w:lang w:val="uk-UA"/>
        </w:rPr>
        <w:t>   </w:t>
      </w:r>
      <w:r w:rsidRPr="004B7851">
        <w:rPr>
          <w:rStyle w:val="apple-converted-space"/>
          <w:rFonts w:asciiTheme="minorHAnsi" w:hAnsiTheme="minorHAnsi" w:cstheme="minorHAnsi"/>
          <w:color w:val="006666"/>
          <w:sz w:val="48"/>
          <w:szCs w:val="48"/>
          <w:lang w:val="uk-UA"/>
        </w:rPr>
        <w:t> </w:t>
      </w:r>
      <w:r w:rsidRPr="004B7851">
        <w:rPr>
          <w:rFonts w:asciiTheme="minorHAnsi" w:hAnsiTheme="minorHAnsi" w:cstheme="minorHAnsi"/>
          <w:b/>
          <w:bCs/>
          <w:color w:val="006666"/>
          <w:sz w:val="48"/>
          <w:szCs w:val="48"/>
          <w:lang w:val="uk-UA"/>
        </w:rPr>
        <w:t>Робота з вивчення, узагальнення та поширення ППД</w:t>
      </w:r>
    </w:p>
    <w:p w:rsidR="00A479F1" w:rsidRPr="00A479F1" w:rsidRDefault="00A479F1" w:rsidP="00A479F1">
      <w:pPr>
        <w:pStyle w:val="a7"/>
        <w:ind w:left="420" w:firstLine="709"/>
        <w:rPr>
          <w:rFonts w:asciiTheme="minorHAnsi" w:hAnsiTheme="minorHAnsi" w:cstheme="minorHAnsi"/>
          <w:sz w:val="32"/>
          <w:szCs w:val="32"/>
        </w:rPr>
      </w:pPr>
      <w:r w:rsidRPr="00A479F1">
        <w:rPr>
          <w:rFonts w:asciiTheme="minorHAnsi" w:hAnsiTheme="minorHAnsi" w:cstheme="minorHAnsi"/>
          <w:sz w:val="32"/>
          <w:szCs w:val="32"/>
          <w:lang w:val="uk-UA"/>
        </w:rPr>
        <w:t>3.1                    </w:t>
      </w:r>
      <w:r w:rsidRPr="00A479F1">
        <w:rPr>
          <w:rStyle w:val="apple-converted-space"/>
          <w:rFonts w:asciiTheme="minorHAnsi" w:hAnsiTheme="minorHAnsi" w:cstheme="minorHAnsi"/>
          <w:sz w:val="32"/>
          <w:szCs w:val="32"/>
          <w:lang w:val="uk-UA"/>
        </w:rPr>
        <w:t> </w:t>
      </w:r>
      <w:r w:rsidRPr="00A479F1">
        <w:rPr>
          <w:rFonts w:asciiTheme="minorHAnsi" w:hAnsiTheme="minorHAnsi" w:cstheme="minorHAnsi"/>
          <w:sz w:val="32"/>
          <w:szCs w:val="32"/>
          <w:lang w:val="uk-UA"/>
        </w:rPr>
        <w:t>Оперативно інформувати педагогів про досягнення психолого-педагогічної науки, кращий педагогічний досвід педагогічних працівників школи, району, області, країни;</w:t>
      </w:r>
    </w:p>
    <w:p w:rsidR="00A479F1" w:rsidRPr="00A479F1" w:rsidRDefault="00A479F1" w:rsidP="00A479F1">
      <w:pPr>
        <w:pStyle w:val="a7"/>
        <w:ind w:left="420" w:firstLine="709"/>
        <w:rPr>
          <w:rFonts w:asciiTheme="minorHAnsi" w:hAnsiTheme="minorHAnsi" w:cstheme="minorHAnsi"/>
          <w:sz w:val="32"/>
          <w:szCs w:val="32"/>
        </w:rPr>
      </w:pPr>
      <w:r w:rsidRPr="00A479F1">
        <w:rPr>
          <w:rFonts w:asciiTheme="minorHAnsi" w:hAnsiTheme="minorHAnsi" w:cstheme="minorHAnsi"/>
          <w:sz w:val="32"/>
          <w:szCs w:val="32"/>
          <w:lang w:val="uk-UA"/>
        </w:rPr>
        <w:lastRenderedPageBreak/>
        <w:t>3.2                    </w:t>
      </w:r>
      <w:r w:rsidRPr="00A479F1">
        <w:rPr>
          <w:rStyle w:val="apple-converted-space"/>
          <w:rFonts w:asciiTheme="minorHAnsi" w:hAnsiTheme="minorHAnsi" w:cstheme="minorHAnsi"/>
          <w:sz w:val="32"/>
          <w:szCs w:val="32"/>
          <w:lang w:val="uk-UA"/>
        </w:rPr>
        <w:t> </w:t>
      </w:r>
      <w:r w:rsidRPr="00A479F1">
        <w:rPr>
          <w:rFonts w:asciiTheme="minorHAnsi" w:hAnsiTheme="minorHAnsi" w:cstheme="minorHAnsi"/>
          <w:sz w:val="32"/>
          <w:szCs w:val="32"/>
          <w:lang w:val="uk-UA"/>
        </w:rPr>
        <w:t>Протягом кожного навчального семестру знайомити вчителів з матеріалами ППД, опублікованими в педагогічних та методичних виданнях;</w:t>
      </w:r>
    </w:p>
    <w:p w:rsidR="00A479F1" w:rsidRPr="00A479F1" w:rsidRDefault="00A479F1" w:rsidP="00A479F1">
      <w:pPr>
        <w:pStyle w:val="a7"/>
        <w:ind w:left="420" w:firstLine="709"/>
        <w:rPr>
          <w:rFonts w:asciiTheme="minorHAnsi" w:hAnsiTheme="minorHAnsi" w:cstheme="minorHAnsi"/>
          <w:sz w:val="32"/>
          <w:szCs w:val="32"/>
        </w:rPr>
      </w:pPr>
      <w:r w:rsidRPr="00A479F1">
        <w:rPr>
          <w:rFonts w:asciiTheme="minorHAnsi" w:hAnsiTheme="minorHAnsi" w:cstheme="minorHAnsi"/>
          <w:sz w:val="32"/>
          <w:szCs w:val="32"/>
          <w:lang w:val="uk-UA"/>
        </w:rPr>
        <w:t>3.3                    </w:t>
      </w:r>
      <w:r w:rsidRPr="00A479F1">
        <w:rPr>
          <w:rStyle w:val="apple-converted-space"/>
          <w:rFonts w:asciiTheme="minorHAnsi" w:hAnsiTheme="minorHAnsi" w:cstheme="minorHAnsi"/>
          <w:sz w:val="32"/>
          <w:szCs w:val="32"/>
          <w:lang w:val="uk-UA"/>
        </w:rPr>
        <w:t> </w:t>
      </w:r>
      <w:r w:rsidRPr="00A479F1">
        <w:rPr>
          <w:rFonts w:asciiTheme="minorHAnsi" w:hAnsiTheme="minorHAnsi" w:cstheme="minorHAnsi"/>
          <w:sz w:val="32"/>
          <w:szCs w:val="32"/>
          <w:lang w:val="uk-UA"/>
        </w:rPr>
        <w:t>По</w:t>
      </w:r>
      <w:r w:rsidR="004858A1">
        <w:rPr>
          <w:rFonts w:asciiTheme="minorHAnsi" w:hAnsiTheme="minorHAnsi" w:cstheme="minorHAnsi"/>
          <w:sz w:val="32"/>
          <w:szCs w:val="32"/>
          <w:lang w:val="uk-UA"/>
        </w:rPr>
        <w:t>повнювати картотеку ППД НВК</w:t>
      </w:r>
      <w:r w:rsidRPr="00A479F1">
        <w:rPr>
          <w:rFonts w:asciiTheme="minorHAnsi" w:hAnsiTheme="minorHAnsi" w:cstheme="minorHAnsi"/>
          <w:sz w:val="32"/>
          <w:szCs w:val="32"/>
          <w:lang w:val="uk-UA"/>
        </w:rPr>
        <w:t>, району, області та картотеку методичної літератури (педагогічні та фахові газети, журнали, література навчальних кабінетів);</w:t>
      </w:r>
    </w:p>
    <w:p w:rsidR="00A479F1" w:rsidRPr="00A479F1" w:rsidRDefault="00A479F1" w:rsidP="00A479F1">
      <w:pPr>
        <w:pStyle w:val="a7"/>
        <w:ind w:left="420" w:firstLine="709"/>
        <w:rPr>
          <w:rFonts w:asciiTheme="minorHAnsi" w:hAnsiTheme="minorHAnsi" w:cstheme="minorHAnsi"/>
          <w:sz w:val="32"/>
          <w:szCs w:val="32"/>
        </w:rPr>
      </w:pPr>
      <w:r w:rsidRPr="00A479F1">
        <w:rPr>
          <w:rFonts w:asciiTheme="minorHAnsi" w:hAnsiTheme="minorHAnsi" w:cstheme="minorHAnsi"/>
          <w:sz w:val="32"/>
          <w:szCs w:val="32"/>
          <w:lang w:val="uk-UA"/>
        </w:rPr>
        <w:t>3.4                    </w:t>
      </w:r>
      <w:r w:rsidRPr="00A479F1">
        <w:rPr>
          <w:rStyle w:val="apple-converted-space"/>
          <w:rFonts w:asciiTheme="minorHAnsi" w:hAnsiTheme="minorHAnsi" w:cstheme="minorHAnsi"/>
          <w:sz w:val="32"/>
          <w:szCs w:val="32"/>
          <w:lang w:val="uk-UA"/>
        </w:rPr>
        <w:t> </w:t>
      </w:r>
      <w:r w:rsidRPr="00A479F1">
        <w:rPr>
          <w:rFonts w:asciiTheme="minorHAnsi" w:hAnsiTheme="minorHAnsi" w:cstheme="minorHAnsi"/>
          <w:sz w:val="32"/>
          <w:szCs w:val="32"/>
          <w:lang w:val="uk-UA"/>
        </w:rPr>
        <w:t>Провести творчий звіт учителів, що атестуються.</w:t>
      </w:r>
    </w:p>
    <w:p w:rsidR="00A479F1" w:rsidRDefault="00A479F1" w:rsidP="00A479F1">
      <w:pPr>
        <w:pStyle w:val="a7"/>
        <w:ind w:left="420" w:firstLine="709"/>
        <w:rPr>
          <w:rFonts w:asciiTheme="minorHAnsi" w:hAnsiTheme="minorHAnsi" w:cstheme="minorHAnsi"/>
          <w:sz w:val="32"/>
          <w:szCs w:val="32"/>
          <w:lang w:val="uk-UA"/>
        </w:rPr>
      </w:pPr>
      <w:r w:rsidRPr="00A479F1">
        <w:rPr>
          <w:rFonts w:asciiTheme="minorHAnsi" w:hAnsiTheme="minorHAnsi" w:cstheme="minorHAnsi"/>
          <w:sz w:val="32"/>
          <w:szCs w:val="32"/>
          <w:lang w:val="uk-UA"/>
        </w:rPr>
        <w:t>3.5                    </w:t>
      </w:r>
      <w:r w:rsidRPr="00A479F1">
        <w:rPr>
          <w:rStyle w:val="apple-converted-space"/>
          <w:rFonts w:asciiTheme="minorHAnsi" w:hAnsiTheme="minorHAnsi" w:cstheme="minorHAnsi"/>
          <w:sz w:val="32"/>
          <w:szCs w:val="32"/>
          <w:lang w:val="uk-UA"/>
        </w:rPr>
        <w:t> </w:t>
      </w:r>
      <w:r w:rsidRPr="00A479F1">
        <w:rPr>
          <w:rFonts w:asciiTheme="minorHAnsi" w:hAnsiTheme="minorHAnsi" w:cstheme="minorHAnsi"/>
          <w:sz w:val="32"/>
          <w:szCs w:val="32"/>
          <w:lang w:val="uk-UA"/>
        </w:rPr>
        <w:t>Стимулювати вчителів до друку власних методичних та фахових розробок, рекомендацій, авторських програм.</w:t>
      </w:r>
    </w:p>
    <w:p w:rsidR="004858A1" w:rsidRDefault="004858A1" w:rsidP="00A479F1">
      <w:pPr>
        <w:pStyle w:val="a7"/>
        <w:ind w:left="420" w:firstLine="709"/>
        <w:rPr>
          <w:rFonts w:asciiTheme="minorHAnsi" w:hAnsiTheme="minorHAnsi" w:cstheme="minorHAnsi"/>
          <w:sz w:val="32"/>
          <w:szCs w:val="32"/>
          <w:lang w:val="uk-UA"/>
        </w:rPr>
      </w:pPr>
    </w:p>
    <w:p w:rsidR="00A479F1" w:rsidRPr="00A479F1" w:rsidRDefault="00A479F1" w:rsidP="00A8592E">
      <w:pPr>
        <w:pStyle w:val="a7"/>
        <w:ind w:left="720"/>
        <w:rPr>
          <w:rFonts w:asciiTheme="minorHAnsi" w:hAnsiTheme="minorHAnsi" w:cstheme="minorHAnsi"/>
          <w:sz w:val="32"/>
          <w:szCs w:val="32"/>
        </w:rPr>
      </w:pPr>
    </w:p>
    <w:sectPr w:rsidR="00A479F1" w:rsidRPr="00A479F1" w:rsidSect="006C2110">
      <w:pgSz w:w="11906" w:h="16838"/>
      <w:pgMar w:top="1134" w:right="850" w:bottom="1134" w:left="1701" w:header="708" w:footer="708" w:gutter="0"/>
      <w:pgBorders w:offsetFrom="page">
        <w:top w:val="weavingBraid" w:sz="14" w:space="24" w:color="auto"/>
        <w:left w:val="weavingBraid" w:sz="14" w:space="24" w:color="auto"/>
        <w:bottom w:val="weavingBraid" w:sz="14" w:space="24" w:color="auto"/>
        <w:right w:val="weavingBraid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D5C"/>
    <w:multiLevelType w:val="hybridMultilevel"/>
    <w:tmpl w:val="820EC19A"/>
    <w:lvl w:ilvl="0" w:tplc="2670E0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F45EE"/>
    <w:multiLevelType w:val="hybridMultilevel"/>
    <w:tmpl w:val="E50EF0E2"/>
    <w:lvl w:ilvl="0" w:tplc="AC7A5362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238F0"/>
    <w:multiLevelType w:val="hybridMultilevel"/>
    <w:tmpl w:val="1B2CB3CC"/>
    <w:lvl w:ilvl="0" w:tplc="191454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467B4"/>
    <w:rsid w:val="000150B7"/>
    <w:rsid w:val="000A77BD"/>
    <w:rsid w:val="001330E1"/>
    <w:rsid w:val="00182381"/>
    <w:rsid w:val="00212300"/>
    <w:rsid w:val="003952ED"/>
    <w:rsid w:val="003B760C"/>
    <w:rsid w:val="003B7DD8"/>
    <w:rsid w:val="00414B38"/>
    <w:rsid w:val="004513DD"/>
    <w:rsid w:val="004854BE"/>
    <w:rsid w:val="004858A1"/>
    <w:rsid w:val="004B27EB"/>
    <w:rsid w:val="004B7851"/>
    <w:rsid w:val="00683944"/>
    <w:rsid w:val="006C2110"/>
    <w:rsid w:val="007D33B8"/>
    <w:rsid w:val="00805C1D"/>
    <w:rsid w:val="0083711B"/>
    <w:rsid w:val="00875BE5"/>
    <w:rsid w:val="00A35A29"/>
    <w:rsid w:val="00A43755"/>
    <w:rsid w:val="00A479F1"/>
    <w:rsid w:val="00A54CB0"/>
    <w:rsid w:val="00A8592E"/>
    <w:rsid w:val="00A9178A"/>
    <w:rsid w:val="00B5223E"/>
    <w:rsid w:val="00B84B5F"/>
    <w:rsid w:val="00BA2DAF"/>
    <w:rsid w:val="00C5429C"/>
    <w:rsid w:val="00CC1831"/>
    <w:rsid w:val="00D467B4"/>
    <w:rsid w:val="00ED410A"/>
    <w:rsid w:val="00EF5FD0"/>
    <w:rsid w:val="00F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9178A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4">
    <w:name w:val="Normal (Web)"/>
    <w:basedOn w:val="a"/>
    <w:uiPriority w:val="99"/>
    <w:unhideWhenUsed/>
    <w:rsid w:val="003B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1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513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79F1"/>
  </w:style>
  <w:style w:type="paragraph" w:styleId="a7">
    <w:name w:val="Body Text"/>
    <w:basedOn w:val="a"/>
    <w:link w:val="a8"/>
    <w:uiPriority w:val="99"/>
    <w:unhideWhenUsed/>
    <w:rsid w:val="00A4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ий текст Знак"/>
    <w:basedOn w:val="a0"/>
    <w:link w:val="a7"/>
    <w:uiPriority w:val="99"/>
    <w:rsid w:val="00A479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24370-F125-44C7-8A26-1731F418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5224</Words>
  <Characters>2978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</cp:lastModifiedBy>
  <cp:revision>10</cp:revision>
  <cp:lastPrinted>2013-11-22T09:18:00Z</cp:lastPrinted>
  <dcterms:created xsi:type="dcterms:W3CDTF">2013-11-18T15:48:00Z</dcterms:created>
  <dcterms:modified xsi:type="dcterms:W3CDTF">2013-12-23T18:44:00Z</dcterms:modified>
</cp:coreProperties>
</file>